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B8" w:rsidRPr="003750B8" w:rsidRDefault="003750B8" w:rsidP="003750B8">
      <w:pPr>
        <w:spacing w:after="0"/>
        <w:ind w:left="-851" w:firstLine="567"/>
        <w:jc w:val="both"/>
        <w:outlineLvl w:val="0"/>
        <w:rPr>
          <w:rFonts w:ascii="Times New Roman" w:eastAsia="Times New Roman" w:hAnsi="Times New Roman" w:cs="Times New Roman"/>
          <w:b/>
          <w:bCs/>
          <w:kern w:val="36"/>
          <w:sz w:val="24"/>
          <w:szCs w:val="24"/>
          <w:lang w:eastAsia="ru-RU"/>
        </w:rPr>
      </w:pPr>
      <w:r w:rsidRPr="003750B8">
        <w:rPr>
          <w:rFonts w:ascii="Times New Roman" w:eastAsia="Times New Roman" w:hAnsi="Times New Roman" w:cs="Times New Roman"/>
          <w:b/>
          <w:bCs/>
          <w:kern w:val="36"/>
          <w:sz w:val="24"/>
          <w:szCs w:val="24"/>
          <w:lang w:eastAsia="ru-RU"/>
        </w:rPr>
        <w:t>Указ Президента Российской Федерации от 7 мая 2012 года N 597</w:t>
      </w:r>
    </w:p>
    <w:p w:rsidR="003750B8" w:rsidRPr="003750B8" w:rsidRDefault="003750B8" w:rsidP="003750B8">
      <w:pPr>
        <w:spacing w:after="0"/>
        <w:ind w:left="-851" w:firstLine="567"/>
        <w:jc w:val="both"/>
        <w:outlineLvl w:val="1"/>
        <w:rPr>
          <w:rFonts w:ascii="Times New Roman" w:eastAsia="Times New Roman" w:hAnsi="Times New Roman" w:cs="Times New Roman"/>
          <w:b/>
          <w:bCs/>
          <w:sz w:val="24"/>
          <w:szCs w:val="24"/>
          <w:lang w:eastAsia="ru-RU"/>
        </w:rPr>
      </w:pPr>
      <w:r w:rsidRPr="003750B8">
        <w:rPr>
          <w:rFonts w:ascii="Times New Roman" w:eastAsia="Times New Roman" w:hAnsi="Times New Roman" w:cs="Times New Roman"/>
          <w:b/>
          <w:bCs/>
          <w:sz w:val="24"/>
          <w:szCs w:val="24"/>
          <w:lang w:eastAsia="ru-RU"/>
        </w:rPr>
        <w:t xml:space="preserve">"О мероприятиях по реализации государственной социальной политики" </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 xml:space="preserve">В целях дальнейшего совершенствования государственной социальной политики </w:t>
      </w:r>
      <w:r w:rsidRPr="003750B8">
        <w:rPr>
          <w:rFonts w:ascii="Times New Roman" w:eastAsia="Times New Roman" w:hAnsi="Times New Roman" w:cs="Times New Roman"/>
          <w:b/>
          <w:bCs/>
          <w:sz w:val="24"/>
          <w:szCs w:val="24"/>
          <w:lang w:eastAsia="ru-RU"/>
        </w:rPr>
        <w:t>постановляю:</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1. Правительству Российской Федерации:</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а) обеспечить:</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gramStart"/>
      <w:r w:rsidRPr="003750B8">
        <w:rPr>
          <w:rFonts w:ascii="Times New Roman" w:eastAsia="Times New Roman" w:hAnsi="Times New Roman" w:cs="Times New Roman"/>
          <w:sz w:val="24"/>
          <w:szCs w:val="24"/>
          <w:lang w:eastAsia="ru-RU"/>
        </w:rPr>
        <w:t>увеличение к 2018 году размера реальной заработной платы в 1,4-1,5 раза;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roofErr w:type="gramEnd"/>
      <w:r w:rsidRPr="003750B8">
        <w:rPr>
          <w:rFonts w:ascii="Times New Roman" w:eastAsia="Times New Roman" w:hAnsi="Times New Roman" w:cs="Times New Roman"/>
          <w:sz w:val="24"/>
          <w:szCs w:val="24"/>
          <w:lang w:eastAsia="ru-RU"/>
        </w:rPr>
        <w:t xml:space="preserve"> </w:t>
      </w:r>
      <w:proofErr w:type="gramStart"/>
      <w:r w:rsidRPr="003750B8">
        <w:rPr>
          <w:rFonts w:ascii="Times New Roman" w:eastAsia="Times New Roman" w:hAnsi="Times New Roman" w:cs="Times New Roman"/>
          <w:sz w:val="24"/>
          <w:szCs w:val="24"/>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 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roofErr w:type="gramEnd"/>
      <w:r w:rsidRPr="003750B8">
        <w:rPr>
          <w:rFonts w:ascii="Times New Roman" w:eastAsia="Times New Roman" w:hAnsi="Times New Roman" w:cs="Times New Roman"/>
          <w:sz w:val="24"/>
          <w:szCs w:val="24"/>
          <w:lang w:eastAsia="ru-RU"/>
        </w:rPr>
        <w:t xml:space="preserve"> увеличение к 2020 году числа высоко</w:t>
      </w:r>
      <w:r w:rsidRPr="003750B8">
        <w:rPr>
          <w:rFonts w:ascii="Times New Roman" w:eastAsia="Times New Roman" w:hAnsi="Times New Roman" w:cs="Times New Roman"/>
          <w:sz w:val="24"/>
          <w:szCs w:val="24"/>
          <w:lang w:eastAsia="ru-RU"/>
        </w:rPr>
        <w:softHyphen/>
        <w:t>квалифицированных работников, с тем чтобы оно составляло не менее трети от числа квалифицированных работников; создание ежегодно в период с 2013 по 2015 год до 14,2 тыс. специальных рабочих мест для инвалидов;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в) утвердить до 1 декабря 2012 г. план разработки профессиональных стандартов;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г) разработать к 2015 году и утвердить не менее 800 профессиональных стандартов;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spellStart"/>
      <w:r w:rsidRPr="003750B8">
        <w:rPr>
          <w:rFonts w:ascii="Times New Roman" w:eastAsia="Times New Roman" w:hAnsi="Times New Roman" w:cs="Times New Roman"/>
          <w:sz w:val="24"/>
          <w:szCs w:val="24"/>
          <w:lang w:eastAsia="ru-RU"/>
        </w:rPr>
        <w:t>д</w:t>
      </w:r>
      <w:proofErr w:type="spellEnd"/>
      <w:r w:rsidRPr="003750B8">
        <w:rPr>
          <w:rFonts w:ascii="Times New Roman" w:eastAsia="Times New Roman" w:hAnsi="Times New Roman" w:cs="Times New Roman"/>
          <w:sz w:val="24"/>
          <w:szCs w:val="24"/>
          <w:lang w:eastAsia="ru-RU"/>
        </w:rPr>
        <w:t>) в целях выработки единых принципов оценки профессиональной подготовки рабочих кадров: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gramStart"/>
      <w:r w:rsidRPr="003750B8">
        <w:rPr>
          <w:rFonts w:ascii="Times New Roman" w:eastAsia="Times New Roman" w:hAnsi="Times New Roman" w:cs="Times New Roman"/>
          <w:sz w:val="24"/>
          <w:szCs w:val="24"/>
          <w:lang w:eastAsia="ru-RU"/>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 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roofErr w:type="gramEnd"/>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w:t>
      </w:r>
      <w:proofErr w:type="gramStart"/>
      <w:r w:rsidRPr="003750B8">
        <w:rPr>
          <w:rFonts w:ascii="Times New Roman" w:eastAsia="Times New Roman" w:hAnsi="Times New Roman" w:cs="Times New Roman"/>
          <w:sz w:val="24"/>
          <w:szCs w:val="24"/>
          <w:lang w:eastAsia="ru-RU"/>
        </w:rPr>
        <w:t>совершенствования системы оплаты труда работников бюджетного сектора</w:t>
      </w:r>
      <w:proofErr w:type="gramEnd"/>
      <w:r w:rsidRPr="003750B8">
        <w:rPr>
          <w:rFonts w:ascii="Times New Roman" w:eastAsia="Times New Roman" w:hAnsi="Times New Roman" w:cs="Times New Roman"/>
          <w:sz w:val="24"/>
          <w:szCs w:val="24"/>
          <w:lang w:eastAsia="ru-RU"/>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gramStart"/>
      <w:r w:rsidRPr="003750B8">
        <w:rPr>
          <w:rFonts w:ascii="Times New Roman" w:eastAsia="Times New Roman" w:hAnsi="Times New Roman" w:cs="Times New Roman"/>
          <w:sz w:val="24"/>
          <w:szCs w:val="24"/>
          <w:lang w:eastAsia="ru-RU"/>
        </w:rPr>
        <w:t xml:space="preserve">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w:t>
      </w:r>
      <w:r w:rsidRPr="003750B8">
        <w:rPr>
          <w:rFonts w:ascii="Times New Roman" w:eastAsia="Times New Roman" w:hAnsi="Times New Roman" w:cs="Times New Roman"/>
          <w:sz w:val="24"/>
          <w:szCs w:val="24"/>
          <w:lang w:eastAsia="ru-RU"/>
        </w:rPr>
        <w:lastRenderedPageBreak/>
        <w:t>(обеспечивающих</w:t>
      </w:r>
      <w:proofErr w:type="gramEnd"/>
      <w:r w:rsidRPr="003750B8">
        <w:rPr>
          <w:rFonts w:ascii="Times New Roman" w:eastAsia="Times New Roman" w:hAnsi="Times New Roman" w:cs="Times New Roman"/>
          <w:sz w:val="24"/>
          <w:szCs w:val="24"/>
          <w:lang w:eastAsia="ru-RU"/>
        </w:rPr>
        <w:t xml:space="preserve"> предоставление медицинских услуг), - до 200 процентов от средней заработной платы в соответствующем регионе; установление базовых окладов по профессиональным квалификационным группам; 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spellStart"/>
      <w:r w:rsidRPr="003750B8">
        <w:rPr>
          <w:rFonts w:ascii="Times New Roman" w:eastAsia="Times New Roman" w:hAnsi="Times New Roman" w:cs="Times New Roman"/>
          <w:sz w:val="24"/>
          <w:szCs w:val="24"/>
          <w:lang w:eastAsia="ru-RU"/>
        </w:rPr>
        <w:t>з</w:t>
      </w:r>
      <w:proofErr w:type="spellEnd"/>
      <w:r w:rsidRPr="003750B8">
        <w:rPr>
          <w:rFonts w:ascii="Times New Roman" w:eastAsia="Times New Roman" w:hAnsi="Times New Roman" w:cs="Times New Roman"/>
          <w:sz w:val="24"/>
          <w:szCs w:val="24"/>
          <w:lang w:eastAsia="ru-RU"/>
        </w:rPr>
        <w:t>) в целях расширения участия работников в управлении организациями:</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 разработать комплекс мероприятий по развитию институтов самоуправления и принятию кодексов профессиональной этики;</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 xml:space="preserve">и) представить к 1 марта 2013 г. предложения об использовании в отдельных отраслях бюджетного сектора экономики механизма </w:t>
      </w:r>
      <w:proofErr w:type="spellStart"/>
      <w:r w:rsidRPr="003750B8">
        <w:rPr>
          <w:rFonts w:ascii="Times New Roman" w:eastAsia="Times New Roman" w:hAnsi="Times New Roman" w:cs="Times New Roman"/>
          <w:sz w:val="24"/>
          <w:szCs w:val="24"/>
          <w:lang w:eastAsia="ru-RU"/>
        </w:rPr>
        <w:t>нормативно-подушевого</w:t>
      </w:r>
      <w:proofErr w:type="spellEnd"/>
      <w:r w:rsidRPr="003750B8">
        <w:rPr>
          <w:rFonts w:ascii="Times New Roman" w:eastAsia="Times New Roman" w:hAnsi="Times New Roman" w:cs="Times New Roman"/>
          <w:sz w:val="24"/>
          <w:szCs w:val="24"/>
          <w:lang w:eastAsia="ru-RU"/>
        </w:rPr>
        <w:t xml:space="preserve"> финансирования;</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 xml:space="preserve">л) </w:t>
      </w:r>
      <w:proofErr w:type="gramStart"/>
      <w:r w:rsidRPr="003750B8">
        <w:rPr>
          <w:rFonts w:ascii="Times New Roman" w:eastAsia="Times New Roman" w:hAnsi="Times New Roman" w:cs="Times New Roman"/>
          <w:sz w:val="24"/>
          <w:szCs w:val="24"/>
          <w:lang w:eastAsia="ru-RU"/>
        </w:rPr>
        <w:t>предусмотреть</w:t>
      </w:r>
      <w:proofErr w:type="gramEnd"/>
      <w:r w:rsidRPr="003750B8">
        <w:rPr>
          <w:rFonts w:ascii="Times New Roman" w:eastAsia="Times New Roman" w:hAnsi="Times New Roman" w:cs="Times New Roman"/>
          <w:sz w:val="24"/>
          <w:szCs w:val="24"/>
          <w:lang w:eastAsia="ru-RU"/>
        </w:rPr>
        <w:t xml:space="preserve"> начиная с 2013 года меры, направленные на увеличение поддержки социально ориентированных некоммерческих организаций;</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м) разработать до 1 октября 2012 г. прое</w:t>
      </w:r>
      <w:proofErr w:type="gramStart"/>
      <w:r w:rsidRPr="003750B8">
        <w:rPr>
          <w:rFonts w:ascii="Times New Roman" w:eastAsia="Times New Roman" w:hAnsi="Times New Roman" w:cs="Times New Roman"/>
          <w:sz w:val="24"/>
          <w:szCs w:val="24"/>
          <w:lang w:eastAsia="ru-RU"/>
        </w:rPr>
        <w:t>кт Стр</w:t>
      </w:r>
      <w:proofErr w:type="gramEnd"/>
      <w:r w:rsidRPr="003750B8">
        <w:rPr>
          <w:rFonts w:ascii="Times New Roman" w:eastAsia="Times New Roman" w:hAnsi="Times New Roman" w:cs="Times New Roman"/>
          <w:sz w:val="24"/>
          <w:szCs w:val="24"/>
          <w:lang w:eastAsia="ru-RU"/>
        </w:rPr>
        <w:t>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spellStart"/>
      <w:r w:rsidRPr="003750B8">
        <w:rPr>
          <w:rFonts w:ascii="Times New Roman" w:eastAsia="Times New Roman" w:hAnsi="Times New Roman" w:cs="Times New Roman"/>
          <w:sz w:val="24"/>
          <w:szCs w:val="24"/>
          <w:lang w:eastAsia="ru-RU"/>
        </w:rPr>
        <w:t>н</w:t>
      </w:r>
      <w:proofErr w:type="spellEnd"/>
      <w:r w:rsidRPr="003750B8">
        <w:rPr>
          <w:rFonts w:ascii="Times New Roman" w:eastAsia="Times New Roman" w:hAnsi="Times New Roman" w:cs="Times New Roman"/>
          <w:sz w:val="24"/>
          <w:szCs w:val="24"/>
          <w:lang w:eastAsia="ru-RU"/>
        </w:rPr>
        <w:t>) в целях дальнейшего сохранения и развития российской культуры:</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создать к 2015 году в малых городах не менее пяти центров культурного развития; включать ежегодно в Национальную электронную библиотеку не менее 10 процентов издаваемых в Российской Федерации наименований книг; 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 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 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увеличить к 2018 году в два раза количество выставочных проектов, осуществляемых в субъектах Российской Федерации; увеличить к 2015 году до 4 тыс. количество государственных стипендий для выдающихся деятелей культуры и искусства и молодых талантливых авторов; 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lastRenderedPageBreak/>
        <w:t>2. Правительству Российской Федерации совместно с органами исполнительной власти субъектов Российской Федерации:</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proofErr w:type="gramStart"/>
      <w:r w:rsidRPr="003750B8">
        <w:rPr>
          <w:rFonts w:ascii="Times New Roman" w:eastAsia="Times New Roman" w:hAnsi="Times New Roman" w:cs="Times New Roman"/>
          <w:sz w:val="24"/>
          <w:szCs w:val="24"/>
          <w:lang w:eastAsia="ru-RU"/>
        </w:rPr>
        <w:t>в) разработать до 1 ноября 2012 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3750B8">
        <w:rPr>
          <w:rFonts w:ascii="Times New Roman" w:eastAsia="Times New Roman" w:hAnsi="Times New Roman" w:cs="Times New Roman"/>
          <w:sz w:val="24"/>
          <w:szCs w:val="24"/>
          <w:lang w:eastAsia="ru-RU"/>
        </w:rPr>
        <w:t xml:space="preserve"> условий для повышения уровня занятости инвалидов, в том числе на оборудованных (оснащенных) для них рабочих местах.</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sz w:val="24"/>
          <w:szCs w:val="24"/>
          <w:lang w:eastAsia="ru-RU"/>
        </w:rPr>
        <w:t>4. Настоящий Указ вступает в силу со дня его официального опубликования.</w:t>
      </w:r>
    </w:p>
    <w:p w:rsidR="003750B8" w:rsidRPr="003750B8" w:rsidRDefault="003750B8" w:rsidP="003750B8">
      <w:pPr>
        <w:spacing w:after="0"/>
        <w:ind w:left="-851" w:firstLine="567"/>
        <w:jc w:val="both"/>
        <w:rPr>
          <w:rFonts w:ascii="Times New Roman" w:eastAsia="Times New Roman" w:hAnsi="Times New Roman" w:cs="Times New Roman"/>
          <w:sz w:val="24"/>
          <w:szCs w:val="24"/>
          <w:lang w:eastAsia="ru-RU"/>
        </w:rPr>
      </w:pPr>
      <w:r w:rsidRPr="003750B8">
        <w:rPr>
          <w:rFonts w:ascii="Times New Roman" w:eastAsia="Times New Roman" w:hAnsi="Times New Roman" w:cs="Times New Roman"/>
          <w:b/>
          <w:bCs/>
          <w:sz w:val="24"/>
          <w:szCs w:val="24"/>
          <w:lang w:eastAsia="ru-RU"/>
        </w:rPr>
        <w:t>Президент Российской Федерации В. Путин</w:t>
      </w:r>
    </w:p>
    <w:p w:rsidR="006F2BAF" w:rsidRPr="003750B8" w:rsidRDefault="006F2BAF" w:rsidP="003750B8">
      <w:pPr>
        <w:spacing w:after="0"/>
        <w:ind w:left="-851" w:firstLine="567"/>
        <w:jc w:val="both"/>
        <w:rPr>
          <w:sz w:val="24"/>
          <w:szCs w:val="24"/>
        </w:rPr>
      </w:pPr>
    </w:p>
    <w:sectPr w:rsidR="006F2BAF" w:rsidRPr="003750B8" w:rsidSect="006F2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0B8"/>
    <w:rsid w:val="003750B8"/>
    <w:rsid w:val="006F2BAF"/>
    <w:rsid w:val="00D61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AF"/>
  </w:style>
  <w:style w:type="paragraph" w:styleId="1">
    <w:name w:val="heading 1"/>
    <w:basedOn w:val="a"/>
    <w:link w:val="10"/>
    <w:uiPriority w:val="9"/>
    <w:qFormat/>
    <w:rsid w:val="00375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50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0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50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750B8"/>
    <w:rPr>
      <w:color w:val="0000FF"/>
      <w:u w:val="single"/>
    </w:rPr>
  </w:style>
  <w:style w:type="character" w:customStyle="1" w:styleId="comments">
    <w:name w:val="comments"/>
    <w:basedOn w:val="a0"/>
    <w:rsid w:val="003750B8"/>
  </w:style>
  <w:style w:type="character" w:customStyle="1" w:styleId="tik-text">
    <w:name w:val="tik-text"/>
    <w:basedOn w:val="a0"/>
    <w:rsid w:val="003750B8"/>
  </w:style>
  <w:style w:type="paragraph" w:styleId="a4">
    <w:name w:val="Normal (Web)"/>
    <w:basedOn w:val="a"/>
    <w:uiPriority w:val="99"/>
    <w:semiHidden/>
    <w:unhideWhenUsed/>
    <w:rsid w:val="0037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50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6254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753">
          <w:marLeft w:val="0"/>
          <w:marRight w:val="0"/>
          <w:marTop w:val="0"/>
          <w:marBottom w:val="0"/>
          <w:divBdr>
            <w:top w:val="none" w:sz="0" w:space="0" w:color="auto"/>
            <w:left w:val="none" w:sz="0" w:space="0" w:color="auto"/>
            <w:bottom w:val="none" w:sz="0" w:space="0" w:color="auto"/>
            <w:right w:val="none" w:sz="0" w:space="0" w:color="auto"/>
          </w:divBdr>
          <w:divsChild>
            <w:div w:id="2073120593">
              <w:marLeft w:val="0"/>
              <w:marRight w:val="0"/>
              <w:marTop w:val="0"/>
              <w:marBottom w:val="0"/>
              <w:divBdr>
                <w:top w:val="none" w:sz="0" w:space="0" w:color="auto"/>
                <w:left w:val="none" w:sz="0" w:space="0" w:color="auto"/>
                <w:bottom w:val="none" w:sz="0" w:space="0" w:color="auto"/>
                <w:right w:val="none" w:sz="0" w:space="0" w:color="auto"/>
              </w:divBdr>
              <w:divsChild>
                <w:div w:id="641469828">
                  <w:marLeft w:val="0"/>
                  <w:marRight w:val="0"/>
                  <w:marTop w:val="0"/>
                  <w:marBottom w:val="0"/>
                  <w:divBdr>
                    <w:top w:val="none" w:sz="0" w:space="0" w:color="auto"/>
                    <w:left w:val="none" w:sz="0" w:space="0" w:color="auto"/>
                    <w:bottom w:val="none" w:sz="0" w:space="0" w:color="auto"/>
                    <w:right w:val="none" w:sz="0" w:space="0" w:color="auto"/>
                  </w:divBdr>
                  <w:divsChild>
                    <w:div w:id="1609580963">
                      <w:marLeft w:val="0"/>
                      <w:marRight w:val="0"/>
                      <w:marTop w:val="0"/>
                      <w:marBottom w:val="0"/>
                      <w:divBdr>
                        <w:top w:val="none" w:sz="0" w:space="0" w:color="auto"/>
                        <w:left w:val="none" w:sz="0" w:space="0" w:color="auto"/>
                        <w:bottom w:val="none" w:sz="0" w:space="0" w:color="auto"/>
                        <w:right w:val="none" w:sz="0" w:space="0" w:color="auto"/>
                      </w:divBdr>
                    </w:div>
                    <w:div w:id="9015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312">
              <w:marLeft w:val="0"/>
              <w:marRight w:val="0"/>
              <w:marTop w:val="0"/>
              <w:marBottom w:val="0"/>
              <w:divBdr>
                <w:top w:val="none" w:sz="0" w:space="0" w:color="auto"/>
                <w:left w:val="none" w:sz="0" w:space="0" w:color="auto"/>
                <w:bottom w:val="none" w:sz="0" w:space="0" w:color="auto"/>
                <w:right w:val="none" w:sz="0" w:space="0" w:color="auto"/>
              </w:divBdr>
              <w:divsChild>
                <w:div w:id="579607770">
                  <w:marLeft w:val="0"/>
                  <w:marRight w:val="0"/>
                  <w:marTop w:val="0"/>
                  <w:marBottom w:val="0"/>
                  <w:divBdr>
                    <w:top w:val="none" w:sz="0" w:space="0" w:color="auto"/>
                    <w:left w:val="none" w:sz="0" w:space="0" w:color="auto"/>
                    <w:bottom w:val="none" w:sz="0" w:space="0" w:color="auto"/>
                    <w:right w:val="none" w:sz="0" w:space="0" w:color="auto"/>
                  </w:divBdr>
                  <w:divsChild>
                    <w:div w:id="2045254497">
                      <w:marLeft w:val="0"/>
                      <w:marRight w:val="0"/>
                      <w:marTop w:val="0"/>
                      <w:marBottom w:val="0"/>
                      <w:divBdr>
                        <w:top w:val="none" w:sz="0" w:space="0" w:color="auto"/>
                        <w:left w:val="none" w:sz="0" w:space="0" w:color="auto"/>
                        <w:bottom w:val="none" w:sz="0" w:space="0" w:color="auto"/>
                        <w:right w:val="none" w:sz="0" w:space="0" w:color="auto"/>
                      </w:divBdr>
                      <w:divsChild>
                        <w:div w:id="1934118600">
                          <w:marLeft w:val="0"/>
                          <w:marRight w:val="0"/>
                          <w:marTop w:val="0"/>
                          <w:marBottom w:val="75"/>
                          <w:divBdr>
                            <w:top w:val="none" w:sz="0" w:space="0" w:color="auto"/>
                            <w:left w:val="none" w:sz="0" w:space="0" w:color="auto"/>
                            <w:bottom w:val="none" w:sz="0" w:space="0" w:color="auto"/>
                            <w:right w:val="none" w:sz="0" w:space="0" w:color="auto"/>
                          </w:divBdr>
                        </w:div>
                        <w:div w:id="2029213577">
                          <w:marLeft w:val="0"/>
                          <w:marRight w:val="0"/>
                          <w:marTop w:val="0"/>
                          <w:marBottom w:val="0"/>
                          <w:divBdr>
                            <w:top w:val="none" w:sz="0" w:space="0" w:color="auto"/>
                            <w:left w:val="none" w:sz="0" w:space="0" w:color="auto"/>
                            <w:bottom w:val="none" w:sz="0" w:space="0" w:color="auto"/>
                            <w:right w:val="none" w:sz="0" w:space="0" w:color="auto"/>
                          </w:divBdr>
                        </w:div>
                        <w:div w:id="1462074540">
                          <w:marLeft w:val="0"/>
                          <w:marRight w:val="0"/>
                          <w:marTop w:val="75"/>
                          <w:marBottom w:val="75"/>
                          <w:divBdr>
                            <w:top w:val="none" w:sz="0" w:space="0" w:color="auto"/>
                            <w:left w:val="none" w:sz="0" w:space="0" w:color="auto"/>
                            <w:bottom w:val="none" w:sz="0" w:space="0" w:color="auto"/>
                            <w:right w:val="none" w:sz="0" w:space="0" w:color="auto"/>
                          </w:divBdr>
                        </w:div>
                      </w:divsChild>
                    </w:div>
                    <w:div w:id="872964657">
                      <w:marLeft w:val="0"/>
                      <w:marRight w:val="0"/>
                      <w:marTop w:val="0"/>
                      <w:marBottom w:val="0"/>
                      <w:divBdr>
                        <w:top w:val="none" w:sz="0" w:space="0" w:color="auto"/>
                        <w:left w:val="none" w:sz="0" w:space="0" w:color="auto"/>
                        <w:bottom w:val="none" w:sz="0" w:space="0" w:color="auto"/>
                        <w:right w:val="none" w:sz="0" w:space="0" w:color="auto"/>
                      </w:divBdr>
                      <w:divsChild>
                        <w:div w:id="18952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cp:lastPrinted>2013-10-14T06:21:00Z</cp:lastPrinted>
  <dcterms:created xsi:type="dcterms:W3CDTF">2013-10-14T06:19:00Z</dcterms:created>
  <dcterms:modified xsi:type="dcterms:W3CDTF">2013-10-14T06:55:00Z</dcterms:modified>
</cp:coreProperties>
</file>