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B" w:rsidRPr="00C76A5F" w:rsidRDefault="00DC0DFB" w:rsidP="00DC0DFB">
      <w:pPr>
        <w:ind w:left="5400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          </w:t>
      </w:r>
    </w:p>
    <w:p w:rsidR="00DC0DFB" w:rsidRPr="00C76A5F" w:rsidRDefault="00DC0DFB" w:rsidP="00DC0DF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>Должностной регламент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C06C9" w:rsidRPr="00C76A5F" w:rsidRDefault="009D155A" w:rsidP="00DC0DF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76A5F">
        <w:rPr>
          <w:rFonts w:ascii="Liberation Serif" w:hAnsi="Liberation Serif" w:cs="Liberation Serif"/>
          <w:b/>
          <w:bCs/>
          <w:sz w:val="28"/>
          <w:szCs w:val="28"/>
        </w:rPr>
        <w:t>главного</w:t>
      </w:r>
      <w:r w:rsidR="00057591" w:rsidRPr="00C76A5F">
        <w:rPr>
          <w:rFonts w:ascii="Liberation Serif" w:hAnsi="Liberation Serif" w:cs="Liberation Serif"/>
          <w:b/>
          <w:bCs/>
          <w:sz w:val="28"/>
          <w:szCs w:val="28"/>
        </w:rPr>
        <w:t xml:space="preserve"> специалиста</w:t>
      </w:r>
      <w:r w:rsidR="00DC0DFB" w:rsidRPr="00C76A5F">
        <w:rPr>
          <w:rFonts w:ascii="Liberation Serif" w:hAnsi="Liberation Serif" w:cs="Liberation Serif"/>
          <w:b/>
          <w:bCs/>
          <w:sz w:val="28"/>
          <w:szCs w:val="28"/>
        </w:rPr>
        <w:t xml:space="preserve"> отдела </w:t>
      </w:r>
      <w:r w:rsidR="00563A2F" w:rsidRPr="00C76A5F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организации </w:t>
      </w:r>
    </w:p>
    <w:p w:rsidR="005C06C9" w:rsidRPr="00C76A5F" w:rsidRDefault="00563A2F" w:rsidP="00DC0DF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bCs/>
          <w:sz w:val="28"/>
          <w:szCs w:val="28"/>
        </w:rPr>
        <w:t>медицинской помощи взрослому населению</w:t>
      </w:r>
      <w:r w:rsidR="00DC0DFB" w:rsidRPr="00C76A5F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C0DFB" w:rsidRPr="00C76A5F" w:rsidRDefault="00DC0DFB" w:rsidP="00DC0DF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76A5F">
        <w:rPr>
          <w:rFonts w:ascii="Liberation Serif" w:hAnsi="Liberation Serif" w:cs="Liberation Serif"/>
          <w:b/>
          <w:bCs/>
          <w:sz w:val="28"/>
          <w:szCs w:val="28"/>
        </w:rPr>
        <w:t>Министерства здравоохранения Свердловской области</w:t>
      </w:r>
    </w:p>
    <w:p w:rsidR="008708E9" w:rsidRPr="00C76A5F" w:rsidRDefault="008708E9" w:rsidP="008708E9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</w:p>
    <w:p w:rsidR="008708E9" w:rsidRPr="00C76A5F" w:rsidRDefault="008708E9" w:rsidP="008708E9">
      <w:pPr>
        <w:numPr>
          <w:ilvl w:val="0"/>
          <w:numId w:val="1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8708E9" w:rsidRPr="00C76A5F" w:rsidRDefault="008708E9" w:rsidP="008708E9">
      <w:pPr>
        <w:shd w:val="clear" w:color="auto" w:fill="FFFFFF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C76A5F" w:rsidRPr="00C76A5F" w:rsidRDefault="00C76A5F" w:rsidP="00C76A5F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76A5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Настоящий должностной регламент разработан в соответствии </w:t>
      </w:r>
      <w:r w:rsidRPr="00C76A5F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с Федеральным законом от 27.07.2004 № 79-ФЗ «О государственной гражданской службе Российской Федерации», Законом Свердловской области </w:t>
      </w:r>
      <w:r w:rsidRPr="00C76A5F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от 15.07.2005 № 84-ОЗ «Об особенностях государственной гражданской службы Свердловской области», Постановлением Правительства Свердловской области </w:t>
      </w:r>
      <w:r w:rsidRPr="00C76A5F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от 13.01.2016 № 16-ПП «</w:t>
      </w:r>
      <w:r w:rsidRPr="00C76A5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области», положением об отделе организации </w:t>
      </w:r>
      <w:r w:rsidRPr="00C76A5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>медицинской помощи взрослому населению</w:t>
      </w:r>
      <w:r w:rsidRPr="00C76A5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76A5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Министерства здравоохранения Свердловской области.</w:t>
      </w:r>
    </w:p>
    <w:p w:rsidR="00C76A5F" w:rsidRPr="00C76A5F" w:rsidRDefault="00C76A5F" w:rsidP="00C76A5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2. Должность </w:t>
      </w:r>
      <w:r w:rsidR="001875C8">
        <w:rPr>
          <w:rFonts w:ascii="Liberation Serif" w:hAnsi="Liberation Serif" w:cs="Liberation Serif"/>
          <w:bCs/>
          <w:spacing w:val="-2"/>
          <w:sz w:val="28"/>
          <w:szCs w:val="28"/>
        </w:rPr>
        <w:t>главного</w:t>
      </w:r>
      <w:r w:rsidRPr="00C76A5F">
        <w:rPr>
          <w:rFonts w:ascii="Liberation Serif" w:hAnsi="Liberation Serif" w:cs="Liberation Serif"/>
          <w:bCs/>
          <w:spacing w:val="-2"/>
          <w:sz w:val="28"/>
          <w:szCs w:val="28"/>
        </w:rPr>
        <w:t xml:space="preserve"> специалиста отдела</w:t>
      </w:r>
      <w:r w:rsidRPr="00C76A5F">
        <w:rPr>
          <w:rFonts w:ascii="Liberation Serif" w:hAnsi="Liberation Serif" w:cs="Liberation Serif"/>
          <w:bCs/>
          <w:color w:val="FF0000"/>
          <w:spacing w:val="-2"/>
          <w:sz w:val="28"/>
          <w:szCs w:val="28"/>
        </w:rPr>
        <w:t xml:space="preserve"> </w:t>
      </w:r>
      <w:r w:rsidRPr="00C76A5F">
        <w:rPr>
          <w:rFonts w:ascii="Liberation Serif" w:hAnsi="Liberation Serif" w:cs="Liberation Serif"/>
          <w:bCs/>
          <w:spacing w:val="-2"/>
          <w:sz w:val="28"/>
          <w:szCs w:val="28"/>
        </w:rPr>
        <w:t>организации медицинской помощи взрослому населению</w:t>
      </w:r>
      <w:r w:rsidRPr="00C76A5F">
        <w:rPr>
          <w:rFonts w:ascii="Liberation Serif" w:hAnsi="Liberation Serif" w:cs="Liberation Serif"/>
          <w:bCs/>
          <w:color w:val="FF0000"/>
          <w:spacing w:val="-2"/>
          <w:sz w:val="28"/>
          <w:szCs w:val="28"/>
        </w:rPr>
        <w:t xml:space="preserve"> </w:t>
      </w:r>
      <w:r w:rsidRPr="00C76A5F">
        <w:rPr>
          <w:rFonts w:ascii="Liberation Serif" w:hAnsi="Liberation Serif" w:cs="Liberation Serif"/>
          <w:bCs/>
          <w:spacing w:val="-2"/>
          <w:sz w:val="28"/>
          <w:szCs w:val="28"/>
        </w:rPr>
        <w:t>Министерства здравоохранения Свердловской области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 </w:t>
      </w:r>
      <w:r w:rsidR="009F6824">
        <w:rPr>
          <w:rFonts w:ascii="Liberation Serif" w:hAnsi="Liberation Serif" w:cs="Liberation Serif"/>
          <w:sz w:val="28"/>
          <w:szCs w:val="28"/>
        </w:rPr>
        <w:br/>
      </w:r>
      <w:r w:rsidRPr="00C76A5F">
        <w:rPr>
          <w:rFonts w:ascii="Liberation Serif" w:hAnsi="Liberation Serif" w:cs="Liberation Serif"/>
          <w:sz w:val="28"/>
          <w:szCs w:val="28"/>
        </w:rPr>
        <w:t>(далее – должность) в соответствии с Реестром должностей государственной гражданской службы Свердловской области, утверждённым Указом Губернатора Свердловской области от 05.05.2005 № 281-УГ «Об утверждении Реестра должностей государственной гражданской службы Свердловской области», относится к старшей группе должностей государственной гражданской службы Свердловской области категории «специалисты».</w:t>
      </w:r>
    </w:p>
    <w:p w:rsidR="006340EF" w:rsidRPr="006340EF" w:rsidRDefault="00C76A5F" w:rsidP="006340E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3. </w:t>
      </w:r>
      <w:r w:rsidR="006340EF" w:rsidRPr="006340EF">
        <w:rPr>
          <w:rFonts w:ascii="Liberation Serif" w:hAnsi="Liberation Serif" w:cs="Liberation Serif"/>
          <w:sz w:val="28"/>
          <w:szCs w:val="28"/>
        </w:rPr>
        <w:t>Область профессиональной служебной деятельности, в соответствии</w:t>
      </w:r>
      <w:r w:rsidR="006340EF" w:rsidRPr="006340EF">
        <w:rPr>
          <w:rFonts w:ascii="Liberation Serif" w:hAnsi="Liberation Serif" w:cs="Liberation Serif"/>
          <w:sz w:val="28"/>
          <w:szCs w:val="28"/>
        </w:rPr>
        <w:br/>
        <w:t xml:space="preserve">с которой государственный гражданский служащий Свердловской области </w:t>
      </w:r>
      <w:r w:rsidR="006340EF" w:rsidRPr="006340EF">
        <w:rPr>
          <w:rFonts w:ascii="Liberation Serif" w:hAnsi="Liberation Serif" w:cs="Liberation Serif"/>
          <w:sz w:val="28"/>
          <w:szCs w:val="28"/>
        </w:rPr>
        <w:br/>
        <w:t>(далее – государственный гражданский служащий) исполняет должностные обязанности: регулирование здравоохранения и санитарно-эпидемиологического благополучия.</w:t>
      </w:r>
    </w:p>
    <w:p w:rsidR="006340EF" w:rsidRDefault="006340EF" w:rsidP="006340E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0EF">
        <w:rPr>
          <w:rFonts w:ascii="Liberation Serif" w:hAnsi="Liberation Serif" w:cs="Liberation Serif"/>
          <w:sz w:val="28"/>
          <w:szCs w:val="28"/>
        </w:rPr>
        <w:t xml:space="preserve">Отраслевая сфера экономики или управления, в рамках которой Министерство </w:t>
      </w:r>
      <w:r w:rsidRPr="006340EF">
        <w:rPr>
          <w:rFonts w:ascii="Liberation Serif" w:hAnsi="Liberation Serif" w:cs="Liberation Serif"/>
          <w:bCs/>
          <w:sz w:val="28"/>
          <w:szCs w:val="28"/>
        </w:rPr>
        <w:t>здравоохранения</w:t>
      </w:r>
      <w:r w:rsidRPr="006340EF">
        <w:rPr>
          <w:rFonts w:ascii="Liberation Serif" w:hAnsi="Liberation Serif" w:cs="Liberation Serif"/>
          <w:sz w:val="28"/>
          <w:szCs w:val="28"/>
        </w:rPr>
        <w:t xml:space="preserve"> Свердловской области (далее – Министерство) реализует полномочия и функции – охрана здоровья граждан, функционирование, развитие и охрана лечебно-оздоровительных местностей и курортов </w:t>
      </w:r>
      <w:r w:rsidRPr="006340EF"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области.</w:t>
      </w:r>
    </w:p>
    <w:p w:rsidR="00103E94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4. Вид профессиональной служебной деятельности, в соответствии с которым государственный гражданский служащий исполняет должностные обязанности: </w:t>
      </w:r>
    </w:p>
    <w:p w:rsidR="00A8692E" w:rsidRPr="00C44B0E" w:rsidRDefault="00E915E0" w:rsidP="00A8692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7F646D">
        <w:rPr>
          <w:rFonts w:ascii="Liberation Serif" w:hAnsi="Liberation Serif" w:cs="Liberation Serif"/>
          <w:sz w:val="28"/>
          <w:szCs w:val="28"/>
        </w:rPr>
        <w:t xml:space="preserve">беспечение </w:t>
      </w:r>
      <w:r w:rsidR="00A8692E" w:rsidRPr="00C44B0E">
        <w:rPr>
          <w:rFonts w:ascii="Liberation Serif" w:hAnsi="Liberation Serif" w:cs="Liberation Serif"/>
          <w:sz w:val="28"/>
          <w:szCs w:val="28"/>
        </w:rPr>
        <w:t xml:space="preserve">оказания медицинской помощи, медицинских экспертиз </w:t>
      </w:r>
      <w:r w:rsidR="00A8692E" w:rsidRPr="00C44B0E">
        <w:rPr>
          <w:rFonts w:ascii="Liberation Serif" w:hAnsi="Liberation Serif" w:cs="Liberation Serif"/>
          <w:sz w:val="28"/>
          <w:szCs w:val="28"/>
        </w:rPr>
        <w:br/>
        <w:t>и медицинских освидетельствований;</w:t>
      </w:r>
    </w:p>
    <w:p w:rsidR="00A8692E" w:rsidRPr="00C44B0E" w:rsidRDefault="00A8692E" w:rsidP="00A8692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B0E">
        <w:rPr>
          <w:rFonts w:ascii="Liberation Serif" w:hAnsi="Liberation Serif" w:cs="Liberation Serif"/>
          <w:sz w:val="28"/>
          <w:szCs w:val="28"/>
        </w:rPr>
        <w:t>обеспечение санитарно-эпидемиологического благополучия населения;</w:t>
      </w:r>
    </w:p>
    <w:p w:rsidR="00A8692E" w:rsidRPr="00C44B0E" w:rsidRDefault="00A8692E" w:rsidP="00A8692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B0E">
        <w:rPr>
          <w:rFonts w:ascii="Liberation Serif" w:hAnsi="Liberation Serif" w:cs="Liberation Serif"/>
          <w:sz w:val="28"/>
          <w:szCs w:val="28"/>
        </w:rPr>
        <w:t>регулирование в сфере организации качества и безопасности медицинской деятельности.</w:t>
      </w:r>
    </w:p>
    <w:p w:rsidR="00103E94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>5. Задачи, на реализацию которых ориентировано исполнение должностных обязанностей:</w:t>
      </w:r>
    </w:p>
    <w:p w:rsidR="00E94958" w:rsidRPr="00E94958" w:rsidRDefault="00E94958" w:rsidP="00E94958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lastRenderedPageBreak/>
        <w:t>организация оказания населению Свердловской области специализированной, в том числе высокотех</w:t>
      </w:r>
      <w:r w:rsidR="00DB0B5A">
        <w:rPr>
          <w:rFonts w:ascii="Liberation Serif" w:hAnsi="Liberation Serif" w:cs="Liberation Serif"/>
          <w:sz w:val="28"/>
          <w:szCs w:val="28"/>
        </w:rPr>
        <w:t xml:space="preserve">нологичной, медицинской помощи </w:t>
      </w:r>
      <w:r w:rsidR="00AF7902">
        <w:rPr>
          <w:rFonts w:ascii="Liberation Serif" w:hAnsi="Liberation Serif" w:cs="Liberation Serif"/>
          <w:sz w:val="28"/>
          <w:szCs w:val="28"/>
        </w:rPr>
        <w:br/>
      </w:r>
      <w:r w:rsidRPr="00E94958">
        <w:rPr>
          <w:rFonts w:ascii="Liberation Serif" w:hAnsi="Liberation Serif" w:cs="Liberation Serif"/>
          <w:sz w:val="28"/>
          <w:szCs w:val="28"/>
        </w:rPr>
        <w:t>в медицинских организациях Свердловской области;</w:t>
      </w:r>
    </w:p>
    <w:p w:rsidR="00E94958" w:rsidRPr="00E94958" w:rsidRDefault="00E94958" w:rsidP="003B4679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t>организация и осуществление мероприятий по обеспечению санитарно-эпидемиолог</w:t>
      </w:r>
      <w:r w:rsidR="00AF7902">
        <w:rPr>
          <w:rFonts w:ascii="Liberation Serif" w:hAnsi="Liberation Serif" w:cs="Liberation Serif"/>
          <w:sz w:val="28"/>
          <w:szCs w:val="28"/>
        </w:rPr>
        <w:t>ического благополучия населения</w:t>
      </w:r>
      <w:r w:rsidRPr="00E94958">
        <w:rPr>
          <w:rFonts w:ascii="Liberation Serif" w:hAnsi="Liberation Serif" w:cs="Liberation Serif"/>
          <w:sz w:val="28"/>
          <w:szCs w:val="28"/>
        </w:rPr>
        <w:t>;</w:t>
      </w:r>
    </w:p>
    <w:p w:rsidR="00E94958" w:rsidRPr="00E94958" w:rsidRDefault="00E94958" w:rsidP="00E94958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t>организация и проведение в соответствии с законодательством Российской Федерации аттестации медицинских работников с высшим медицинским образованием;</w:t>
      </w:r>
    </w:p>
    <w:p w:rsidR="00E94958" w:rsidRPr="00E94958" w:rsidRDefault="00E94958" w:rsidP="00E94958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t>организация работы патологоанатомической, судебно-медицинской службы;</w:t>
      </w:r>
    </w:p>
    <w:p w:rsidR="00E94958" w:rsidRPr="00E94958" w:rsidRDefault="00E94958" w:rsidP="00E94958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t>осуществление полномочий по созданию, развитию и эксплуатации государственной информационной системы в сфере здравоохранения Свердловской области в пределах компетенции отдела</w:t>
      </w:r>
      <w:r w:rsidR="00AF7902">
        <w:rPr>
          <w:rFonts w:ascii="Liberation Serif" w:hAnsi="Liberation Serif" w:cs="Liberation Serif"/>
          <w:sz w:val="28"/>
          <w:szCs w:val="28"/>
        </w:rPr>
        <w:t xml:space="preserve"> организации медицинской помощи взрослому населению</w:t>
      </w:r>
      <w:r w:rsidRPr="00E94958">
        <w:rPr>
          <w:rFonts w:ascii="Liberation Serif" w:hAnsi="Liberation Serif" w:cs="Liberation Serif"/>
          <w:sz w:val="28"/>
          <w:szCs w:val="28"/>
        </w:rPr>
        <w:t>;</w:t>
      </w:r>
    </w:p>
    <w:p w:rsidR="00E94958" w:rsidRPr="00E94958" w:rsidRDefault="00E94958" w:rsidP="00E94958">
      <w:pPr>
        <w:pStyle w:val="aa"/>
        <w:numPr>
          <w:ilvl w:val="0"/>
          <w:numId w:val="19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4958">
        <w:rPr>
          <w:rFonts w:ascii="Liberation Serif" w:hAnsi="Liberation Serif" w:cs="Liberation Serif"/>
          <w:sz w:val="28"/>
          <w:szCs w:val="28"/>
        </w:rPr>
        <w:t>реализация Территориальной программы государственных гарантий бесплатного оказания гражданам медицинской помощи на территории Свердловской области.</w:t>
      </w:r>
    </w:p>
    <w:p w:rsidR="00177505" w:rsidRPr="00C76A5F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6. </w:t>
      </w:r>
      <w:r w:rsidRPr="00C76A5F">
        <w:rPr>
          <w:rFonts w:ascii="Liberation Serif" w:hAnsi="Liberation Serif" w:cs="Liberation Serif"/>
          <w:bCs/>
          <w:sz w:val="28"/>
          <w:szCs w:val="28"/>
        </w:rPr>
        <w:t>Государственному гражданскому служащему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, замещающему должность, </w:t>
      </w:r>
      <w:r w:rsidRPr="00C76A5F">
        <w:rPr>
          <w:rFonts w:ascii="Liberation Serif" w:hAnsi="Liberation Serif" w:cs="Liberation Serif"/>
          <w:bCs/>
          <w:sz w:val="28"/>
          <w:szCs w:val="28"/>
        </w:rPr>
        <w:t>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</w:t>
      </w:r>
      <w:r w:rsidR="0010108D" w:rsidRPr="00C76A5F">
        <w:rPr>
          <w:rFonts w:ascii="Liberation Serif" w:hAnsi="Liberation Serif" w:cs="Liberation Serif"/>
          <w:bCs/>
          <w:sz w:val="28"/>
          <w:szCs w:val="28"/>
        </w:rPr>
        <w:t> </w:t>
      </w:r>
      <w:r w:rsidRPr="00C76A5F">
        <w:rPr>
          <w:rFonts w:ascii="Liberation Serif" w:hAnsi="Liberation Serif" w:cs="Liberation Serif"/>
          <w:bCs/>
          <w:sz w:val="28"/>
          <w:szCs w:val="28"/>
        </w:rPr>
        <w:t>соответствии с законодательством Российской Федерации и Свердловской области.</w:t>
      </w:r>
    </w:p>
    <w:p w:rsidR="00177505" w:rsidRPr="00C76A5F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>7. Государственный гражданский служащий назначается на должность и принимается на государственную гражданскую службу Свердловской области, а 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 государственной гражданской службе Российской Федерации.</w:t>
      </w:r>
    </w:p>
    <w:p w:rsidR="00DC0DFB" w:rsidRPr="00C76A5F" w:rsidRDefault="00177505" w:rsidP="00DC0DFB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8. Государственный гражданский служащий непосредственно подчиняется начальнику отдела </w:t>
      </w:r>
      <w:r w:rsidR="00E71FF1" w:rsidRPr="00C76A5F">
        <w:rPr>
          <w:rFonts w:ascii="Liberation Serif" w:hAnsi="Liberation Serif" w:cs="Liberation Serif"/>
          <w:sz w:val="28"/>
          <w:szCs w:val="28"/>
        </w:rPr>
        <w:t>организации</w:t>
      </w:r>
      <w:r w:rsidR="003E2917" w:rsidRPr="00C76A5F">
        <w:rPr>
          <w:rFonts w:ascii="Liberation Serif" w:hAnsi="Liberation Serif" w:cs="Liberation Serif"/>
          <w:sz w:val="28"/>
          <w:szCs w:val="28"/>
        </w:rPr>
        <w:t xml:space="preserve"> медицинской</w:t>
      </w:r>
      <w:r w:rsidR="00E71FF1" w:rsidRPr="00C76A5F">
        <w:rPr>
          <w:rFonts w:ascii="Liberation Serif" w:hAnsi="Liberation Serif" w:cs="Liberation Serif"/>
          <w:sz w:val="28"/>
          <w:szCs w:val="28"/>
        </w:rPr>
        <w:t xml:space="preserve"> помощи взрослому населению</w:t>
      </w:r>
      <w:r w:rsidR="00DC0DFB" w:rsidRPr="00C76A5F">
        <w:rPr>
          <w:rFonts w:ascii="Liberation Serif" w:hAnsi="Liberation Serif" w:cs="Liberation Serif"/>
          <w:sz w:val="28"/>
          <w:szCs w:val="28"/>
        </w:rPr>
        <w:t xml:space="preserve">, либо лицу, исполняющему его обязанности. </w:t>
      </w:r>
      <w:r w:rsidR="00B068D3" w:rsidRPr="00B068D3">
        <w:rPr>
          <w:rFonts w:ascii="Liberation Serif" w:hAnsi="Liberation Serif" w:cs="Liberation Serif"/>
          <w:sz w:val="28"/>
          <w:szCs w:val="28"/>
        </w:rPr>
        <w:t>Государственный гражданский служа</w:t>
      </w:r>
      <w:r w:rsidR="00D636DF">
        <w:rPr>
          <w:rFonts w:ascii="Liberation Serif" w:hAnsi="Liberation Serif" w:cs="Liberation Serif"/>
          <w:sz w:val="28"/>
          <w:szCs w:val="28"/>
        </w:rPr>
        <w:t>щий также подчиняется з</w:t>
      </w:r>
      <w:r w:rsidR="00B068D3" w:rsidRPr="00B068D3">
        <w:rPr>
          <w:rFonts w:ascii="Liberation Serif" w:hAnsi="Liberation Serif" w:cs="Liberation Serif"/>
          <w:sz w:val="28"/>
          <w:szCs w:val="28"/>
        </w:rPr>
        <w:t xml:space="preserve">аместителю Министра здравоохранения Свердловской области, курирующему деятельность отдела </w:t>
      </w:r>
      <w:r w:rsidR="00B068D3" w:rsidRPr="00B068D3">
        <w:rPr>
          <w:rFonts w:ascii="Liberation Serif" w:hAnsi="Liberation Serif" w:cs="Liberation Serif"/>
          <w:bCs/>
          <w:sz w:val="28"/>
          <w:szCs w:val="28"/>
        </w:rPr>
        <w:t>организации медицинской помощи взрослому</w:t>
      </w:r>
      <w:r w:rsidR="000A25E2">
        <w:rPr>
          <w:rFonts w:ascii="Liberation Serif" w:hAnsi="Liberation Serif" w:cs="Liberation Serif"/>
          <w:bCs/>
          <w:sz w:val="28"/>
          <w:szCs w:val="28"/>
        </w:rPr>
        <w:t xml:space="preserve"> населению</w:t>
      </w:r>
      <w:r w:rsidR="00B068D3" w:rsidRPr="00B068D3">
        <w:rPr>
          <w:rFonts w:ascii="Liberation Serif" w:hAnsi="Liberation Serif" w:cs="Liberation Serif"/>
          <w:bCs/>
          <w:sz w:val="28"/>
          <w:szCs w:val="28"/>
        </w:rPr>
        <w:t>, Министру здравоохранения Свердловской области.</w:t>
      </w:r>
    </w:p>
    <w:p w:rsidR="0010108D" w:rsidRPr="00C76A5F" w:rsidRDefault="0010108D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76A5F">
        <w:rPr>
          <w:rFonts w:ascii="Liberation Serif" w:hAnsi="Liberation Serif" w:cs="Liberation Serif"/>
          <w:bCs/>
          <w:sz w:val="28"/>
          <w:szCs w:val="28"/>
        </w:rPr>
        <w:t xml:space="preserve">9.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</w:t>
      </w:r>
      <w:r w:rsidR="002B02C6" w:rsidRPr="00C76A5F">
        <w:rPr>
          <w:rFonts w:ascii="Liberation Serif" w:hAnsi="Liberation Serif" w:cs="Liberation Serif"/>
          <w:bCs/>
          <w:sz w:val="28"/>
          <w:szCs w:val="28"/>
        </w:rPr>
        <w:t>главного</w:t>
      </w:r>
      <w:r w:rsidRPr="00C76A5F">
        <w:rPr>
          <w:rFonts w:ascii="Liberation Serif" w:hAnsi="Liberation Serif" w:cs="Liberation Serif"/>
          <w:bCs/>
          <w:sz w:val="28"/>
          <w:szCs w:val="28"/>
        </w:rPr>
        <w:t xml:space="preserve"> специалиста отдела </w:t>
      </w:r>
      <w:r w:rsidR="00E71FF1" w:rsidRPr="00C76A5F">
        <w:rPr>
          <w:rFonts w:ascii="Liberation Serif" w:hAnsi="Liberation Serif" w:cs="Liberation Serif"/>
          <w:bCs/>
          <w:sz w:val="28"/>
          <w:szCs w:val="28"/>
        </w:rPr>
        <w:t>организации медицинской помощи взрослому населению</w:t>
      </w:r>
      <w:r w:rsidRPr="00C76A5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0108D" w:rsidRPr="00C76A5F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76A5F">
        <w:rPr>
          <w:rFonts w:ascii="Liberation Serif" w:hAnsi="Liberation Serif" w:cs="Liberation Serif"/>
          <w:bCs/>
          <w:sz w:val="28"/>
          <w:szCs w:val="28"/>
        </w:rPr>
        <w:t xml:space="preserve">10.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</w:t>
      </w:r>
      <w:r w:rsidR="009C60F5">
        <w:rPr>
          <w:rFonts w:ascii="Liberation Serif" w:hAnsi="Liberation Serif" w:cs="Liberation Serif"/>
          <w:bCs/>
          <w:sz w:val="28"/>
          <w:szCs w:val="28"/>
        </w:rPr>
        <w:t xml:space="preserve">другого </w:t>
      </w:r>
      <w:r w:rsidR="00057591" w:rsidRPr="00C76A5F">
        <w:rPr>
          <w:rFonts w:ascii="Liberation Serif" w:hAnsi="Liberation Serif" w:cs="Liberation Serif"/>
          <w:bCs/>
          <w:sz w:val="28"/>
          <w:szCs w:val="28"/>
        </w:rPr>
        <w:t>специалиста</w:t>
      </w:r>
      <w:r w:rsidRPr="00C76A5F">
        <w:rPr>
          <w:rFonts w:ascii="Liberation Serif" w:hAnsi="Liberation Serif" w:cs="Liberation Serif"/>
          <w:bCs/>
          <w:sz w:val="28"/>
          <w:szCs w:val="28"/>
        </w:rPr>
        <w:t xml:space="preserve"> отдела </w:t>
      </w:r>
      <w:r w:rsidR="00E71FF1" w:rsidRPr="00C76A5F">
        <w:rPr>
          <w:rFonts w:ascii="Liberation Serif" w:hAnsi="Liberation Serif" w:cs="Liberation Serif"/>
          <w:bCs/>
          <w:sz w:val="28"/>
          <w:szCs w:val="28"/>
        </w:rPr>
        <w:t>организации медицинской помощи взрослому населению</w:t>
      </w:r>
      <w:r w:rsidRPr="00C76A5F"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10108D" w:rsidRDefault="0010108D" w:rsidP="00D636DF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 xml:space="preserve">11. </w:t>
      </w:r>
      <w:r w:rsidR="00D636DF" w:rsidRPr="00D636DF">
        <w:rPr>
          <w:rFonts w:ascii="Liberation Serif" w:hAnsi="Liberation Serif" w:cs="Liberation Serif"/>
          <w:sz w:val="28"/>
          <w:szCs w:val="28"/>
        </w:rPr>
        <w:t xml:space="preserve">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27.05.2003 года № 58-ФЗ «О системе </w:t>
      </w:r>
      <w:r w:rsidR="00D636DF" w:rsidRPr="00D636DF"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государственной службы Российской Федерации», Федеральный закон от 27.07.2004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</w:t>
      </w:r>
      <w:r w:rsidR="00D636DF" w:rsidRPr="00D636DF">
        <w:rPr>
          <w:rFonts w:ascii="Liberation Serif" w:hAnsi="Liberation Serif" w:cs="Liberation Serif"/>
          <w:sz w:val="28"/>
          <w:szCs w:val="28"/>
        </w:rPr>
        <w:br/>
        <w:t>и распоряжения Правительства Свердловской области,</w:t>
      </w:r>
      <w:r w:rsidR="00D636DF">
        <w:rPr>
          <w:rFonts w:ascii="Liberation Serif" w:hAnsi="Liberation Serif" w:cs="Liberation Serif"/>
          <w:sz w:val="28"/>
          <w:szCs w:val="28"/>
        </w:rPr>
        <w:t xml:space="preserve"> </w:t>
      </w:r>
      <w:r w:rsidR="00D636DF" w:rsidRPr="00D636DF">
        <w:rPr>
          <w:rFonts w:ascii="Liberation Serif" w:hAnsi="Liberation Serif" w:cs="Liberation Serif"/>
          <w:sz w:val="28"/>
          <w:szCs w:val="28"/>
        </w:rPr>
        <w:t xml:space="preserve">настоящий должностной регламент, иные правовые акты, регулирующие деятельность отдела </w:t>
      </w:r>
      <w:r w:rsidR="00D636DF" w:rsidRPr="00D636DF">
        <w:rPr>
          <w:rFonts w:ascii="Liberation Serif" w:hAnsi="Liberation Serif" w:cs="Liberation Serif"/>
          <w:bCs/>
          <w:sz w:val="28"/>
          <w:szCs w:val="28"/>
        </w:rPr>
        <w:t>организации медицинской помощи взрослому населению</w:t>
      </w:r>
      <w:r w:rsidR="00D636DF" w:rsidRPr="00D636DF">
        <w:rPr>
          <w:rFonts w:ascii="Liberation Serif" w:hAnsi="Liberation Serif" w:cs="Liberation Serif"/>
          <w:sz w:val="28"/>
          <w:szCs w:val="28"/>
        </w:rPr>
        <w:t>.</w:t>
      </w:r>
      <w:bookmarkStart w:id="0" w:name="_Toc404604191"/>
      <w:bookmarkStart w:id="1" w:name="_Toc406419300"/>
    </w:p>
    <w:p w:rsidR="001C699F" w:rsidRPr="00C76A5F" w:rsidRDefault="001C699F" w:rsidP="00D636DF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10108D" w:rsidRPr="00C76A5F" w:rsidRDefault="0010108D" w:rsidP="0010108D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C76A5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2. Квалификационные требования</w:t>
      </w:r>
      <w:bookmarkEnd w:id="0"/>
      <w:bookmarkEnd w:id="1"/>
    </w:p>
    <w:p w:rsidR="0010108D" w:rsidRPr="00C76A5F" w:rsidRDefault="0010108D" w:rsidP="0010108D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10108D" w:rsidRPr="00C76A5F" w:rsidRDefault="0010108D" w:rsidP="0010108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12.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986337" w:rsidRPr="00C76A5F" w:rsidRDefault="00986337" w:rsidP="0010108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0108D" w:rsidRPr="00C76A5F" w:rsidRDefault="0010108D" w:rsidP="0010108D">
      <w:pPr>
        <w:spacing w:line="23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2.1. Базовые квалификационные требования</w:t>
      </w:r>
    </w:p>
    <w:p w:rsidR="0010108D" w:rsidRPr="00C76A5F" w:rsidRDefault="0010108D" w:rsidP="0010108D">
      <w:pPr>
        <w:spacing w:line="230" w:lineRule="auto"/>
        <w:ind w:left="142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D169C" w:rsidRPr="006D169C" w:rsidRDefault="00F37F7D" w:rsidP="006D169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7F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13.  </w:t>
      </w:r>
      <w:r w:rsidR="006D169C" w:rsidRPr="006D169C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Государственный гражданский служащий, замещающий должность, должен иметь высшее медицинское образование по специальности «Лечебное дело».</w:t>
      </w:r>
    </w:p>
    <w:p w:rsidR="00F37F7D" w:rsidRPr="00F37F7D" w:rsidRDefault="00F37F7D" w:rsidP="00F37F7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7F7D">
        <w:rPr>
          <w:rFonts w:ascii="Liberation Serif" w:eastAsia="Calibri" w:hAnsi="Liberation Serif" w:cs="Liberation Serif"/>
          <w:sz w:val="28"/>
          <w:szCs w:val="28"/>
          <w:lang w:eastAsia="en-US"/>
        </w:rPr>
        <w:t>14. Требования к наличию стажа государственной гражданской службы Российской Федерации, стажа работы по специальности (направлению подготовки) не предъявляются.</w:t>
      </w:r>
    </w:p>
    <w:p w:rsidR="00DC0DFB" w:rsidRPr="00C76A5F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3E2917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базовыми знаниями и умениями:</w:t>
      </w:r>
    </w:p>
    <w:p w:rsidR="0089141E" w:rsidRPr="0089141E" w:rsidRDefault="0089141E" w:rsidP="00891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9141E">
        <w:rPr>
          <w:rFonts w:ascii="Liberation Serif" w:eastAsia="Calibri" w:hAnsi="Liberation Serif" w:cs="Liberation Serif"/>
          <w:sz w:val="28"/>
          <w:szCs w:val="28"/>
          <w:lang w:eastAsia="en-US"/>
        </w:rPr>
        <w:t>1) знанием государственного языка Российской Федерации (русского языка);</w:t>
      </w:r>
    </w:p>
    <w:p w:rsidR="0089141E" w:rsidRPr="0089141E" w:rsidRDefault="0089141E" w:rsidP="00891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9141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знаниями основ: 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Конституции Российской Федерации;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27.05.2003 года № 58-ФЗ «О системе государственной службы Российской Федерации»;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27.07.2004 № 79-ФЗ «О государственной гражданской службе Российской Федерации»;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25.12.2008 № 273-ФЗ «О противодействии коррупции»;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Указа Президента Российской Федерации от 12.08.2002 № 885 </w:t>
      </w: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утверждении общих принципов служебного поведения государственных служащих»;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Устава Свердловской области;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Областного закона от 10.03.1999 № 4-ОЗ «О правовых актах в Свердловской области»;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Закона Свердловской области от 15.07.2005 № 84-ОЗ «Об особенностях государственной гражданской службы Свердловской области»;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Закона Свердловской области от 20.02.2009 № 2-ОЗ «О противодействии коррупции в Свердловской области»;</w:t>
      </w:r>
    </w:p>
    <w:p w:rsidR="003409AA" w:rsidRPr="003409AA" w:rsidRDefault="003409AA" w:rsidP="003409A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Указа Губернатора Свердловской области от 10.03.2011 № 166-УГ </w:t>
      </w:r>
      <w:r w:rsidRPr="003409A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утверждении Кодекса этики и служебного поведения государственных гражданских служащих Свердловской области»;</w:t>
      </w:r>
    </w:p>
    <w:p w:rsidR="00DB0B5A" w:rsidRPr="00DB0B5A" w:rsidRDefault="00DB0B5A" w:rsidP="00DB0B5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0B5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Положения о Министерстве, </w:t>
      </w:r>
      <w:r w:rsidRPr="00DB0B5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Регламента Министерства, Служебного распорядка Министерства, Порядка работы по обращениям граждан </w:t>
      </w:r>
      <w:r w:rsidRPr="00DB0B5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Министерстве.</w:t>
      </w:r>
    </w:p>
    <w:p w:rsidR="00A6675A" w:rsidRPr="00A6675A" w:rsidRDefault="00A6675A" w:rsidP="00A6675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6675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знаниями и умениями в области информационно-коммуникационных технологий; пользования современной оргтехникой и программными продуктами; знанием порядка работы со служебной информацией, принципов информационной безопасности.</w:t>
      </w:r>
    </w:p>
    <w:p w:rsidR="00DC0DFB" w:rsidRPr="00C76A5F" w:rsidRDefault="003C1657" w:rsidP="00DC0DF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</w:t>
      </w:r>
      <w:r w:rsidR="00DC0DFB"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) </w:t>
      </w:r>
      <w:r w:rsidR="00DC0DFB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общими умениями:</w:t>
      </w:r>
    </w:p>
    <w:p w:rsidR="00DC0DFB" w:rsidRPr="00C76A5F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vertAlign w:val="superscript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мыслить системно;</w:t>
      </w:r>
    </w:p>
    <w:p w:rsidR="00DC0DFB" w:rsidRPr="00C76A5F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планировать и рационально использовать рабочее время;</w:t>
      </w:r>
    </w:p>
    <w:p w:rsidR="00DC0DFB" w:rsidRPr="00C76A5F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достигать результата;</w:t>
      </w:r>
    </w:p>
    <w:p w:rsidR="00DC0DFB" w:rsidRPr="00C76A5F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коммуникативными умениями;</w:t>
      </w:r>
    </w:p>
    <w:p w:rsidR="00DC0DFB" w:rsidRPr="00C76A5F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работать в стрессовых условиях;</w:t>
      </w:r>
    </w:p>
    <w:p w:rsidR="00DC0DFB" w:rsidRPr="00C76A5F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совершенствовать свой профессиональный уровень;</w:t>
      </w:r>
    </w:p>
    <w:p w:rsidR="00DC0DFB" w:rsidRPr="00C76A5F" w:rsidRDefault="00DC0DFB" w:rsidP="00E71FF1">
      <w:pPr>
        <w:autoSpaceDE w:val="0"/>
        <w:autoSpaceDN w:val="0"/>
        <w:adjustRightInd w:val="0"/>
        <w:ind w:left="708" w:firstLine="1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C0DFB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val="x-none"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с</w:t>
      </w:r>
      <w:r w:rsidR="0089141E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облюдать этику делового общения;</w:t>
      </w:r>
    </w:p>
    <w:p w:rsidR="0089141E" w:rsidRPr="0089141E" w:rsidRDefault="0089141E" w:rsidP="0089141E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9141E">
        <w:rPr>
          <w:rFonts w:ascii="Liberation Serif" w:eastAsia="Calibri" w:hAnsi="Liberation Serif" w:cs="Liberation Serif"/>
          <w:sz w:val="28"/>
          <w:szCs w:val="28"/>
          <w:lang w:eastAsia="en-US"/>
        </w:rPr>
        <w:t>редактировать документы на высоком стилистическом уровне;</w:t>
      </w:r>
    </w:p>
    <w:p w:rsidR="0089141E" w:rsidRPr="0089141E" w:rsidRDefault="0089141E" w:rsidP="0089141E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9141E">
        <w:rPr>
          <w:rFonts w:ascii="Liberation Serif" w:eastAsia="Calibri" w:hAnsi="Liberation Serif" w:cs="Liberation Serif"/>
          <w:sz w:val="28"/>
          <w:szCs w:val="28"/>
          <w:lang w:eastAsia="en-US"/>
        </w:rPr>
        <w:t>подготавливать проекты правовых актов и деловых документов.</w:t>
      </w:r>
    </w:p>
    <w:p w:rsidR="00C54C17" w:rsidRPr="00C76A5F" w:rsidRDefault="00C54C17" w:rsidP="00BB41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B419E" w:rsidRPr="00C76A5F" w:rsidRDefault="00BB419E" w:rsidP="00BB419E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2.2. Профессионально-функциональные</w:t>
      </w:r>
    </w:p>
    <w:p w:rsidR="00BB419E" w:rsidRPr="00C76A5F" w:rsidRDefault="00BB419E" w:rsidP="00BB419E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квалификационные требования</w:t>
      </w:r>
    </w:p>
    <w:p w:rsidR="00DC0DFB" w:rsidRPr="00C76A5F" w:rsidRDefault="00DC0DFB" w:rsidP="00DC0DFB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C0DFB" w:rsidRPr="00C76A5F" w:rsidRDefault="00DC0DFB" w:rsidP="00DC0DF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3E2917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CE4C3F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CD2">
        <w:rPr>
          <w:rFonts w:ascii="Liberation Serif" w:hAnsi="Liberation Serif" w:cs="Liberation Serif"/>
          <w:sz w:val="28"/>
          <w:szCs w:val="28"/>
        </w:rPr>
        <w:t>Федерального закона от 30.03.1999 №52 - ФЗ «О санитарно-эпидемиологическом благополучии населения»;</w:t>
      </w:r>
    </w:p>
    <w:p w:rsidR="0010338F" w:rsidRPr="0010338F" w:rsidRDefault="0010338F" w:rsidP="00103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0338F">
        <w:rPr>
          <w:rFonts w:ascii="Liberation Serif" w:hAnsi="Liberation Serif" w:cs="Liberation Serif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CE4C3F" w:rsidRPr="00F82CD2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CD2">
        <w:rPr>
          <w:rFonts w:ascii="Liberation Serif" w:hAnsi="Liberation Serif" w:cs="Liberation Serif"/>
          <w:sz w:val="28"/>
          <w:szCs w:val="28"/>
        </w:rPr>
        <w:t>Федерального закона от 29.11.2010 № 326-ФЗ «Об обязательном медицинском страховании в Российской Федерации»;</w:t>
      </w:r>
    </w:p>
    <w:p w:rsidR="00CE4C3F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CD2">
        <w:rPr>
          <w:rFonts w:ascii="Liberation Serif" w:hAnsi="Liberation Serif" w:cs="Liberation Serif"/>
          <w:sz w:val="28"/>
          <w:szCs w:val="28"/>
        </w:rPr>
        <w:t>Федерального закона от 21.11.2011 № 323-ФЗ «Об основах охраны здоровья граждан в Российской Федерации»;</w:t>
      </w:r>
    </w:p>
    <w:p w:rsidR="00CE4C3F" w:rsidRPr="00CE7E0B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7E0B">
        <w:rPr>
          <w:rFonts w:ascii="Liberation Serif" w:hAnsi="Liberation Serif" w:cs="Liberation Serif"/>
          <w:sz w:val="28"/>
          <w:szCs w:val="28"/>
        </w:rPr>
        <w:t xml:space="preserve">Федерального закона от 05.04.2013 № 44-ФЗ «О контрактной системе </w:t>
      </w:r>
      <w:r w:rsidRPr="00CE7E0B">
        <w:rPr>
          <w:rFonts w:ascii="Liberation Serif" w:hAnsi="Liberation Serif" w:cs="Liberation Serif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Pr="00CE7E0B">
        <w:rPr>
          <w:rFonts w:ascii="Liberation Serif" w:hAnsi="Liberation Serif" w:cs="Liberation Serif"/>
          <w:sz w:val="28"/>
          <w:szCs w:val="28"/>
        </w:rPr>
        <w:br/>
        <w:t xml:space="preserve">и муниципальных нужд», других нормативных правовых актов, регулирующих особенности осуществления закупок товаров, работ и услуг для государственных </w:t>
      </w:r>
      <w:r w:rsidRPr="00CE7E0B">
        <w:rPr>
          <w:rFonts w:ascii="Liberation Serif" w:hAnsi="Liberation Serif" w:cs="Liberation Serif"/>
          <w:sz w:val="28"/>
          <w:szCs w:val="28"/>
        </w:rPr>
        <w:br/>
        <w:t>и муниципальных нужд;</w:t>
      </w:r>
    </w:p>
    <w:p w:rsidR="00CE4C3F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CD2">
        <w:rPr>
          <w:rFonts w:ascii="Liberation Serif" w:hAnsi="Liberation Serif" w:cs="Liberation Serif"/>
          <w:sz w:val="28"/>
          <w:szCs w:val="28"/>
        </w:rPr>
        <w:lastRenderedPageBreak/>
        <w:t xml:space="preserve">Постановления Правительства Российской Федерации от 12.11.2012 № 1152 «Об утверждении положения о государственном контроле качества </w:t>
      </w:r>
      <w:r w:rsidRPr="00F82CD2">
        <w:rPr>
          <w:rFonts w:ascii="Liberation Serif" w:hAnsi="Liberation Serif" w:cs="Liberation Serif"/>
          <w:sz w:val="28"/>
          <w:szCs w:val="28"/>
        </w:rPr>
        <w:br/>
        <w:t>и безопасности медицинской деятельности»;</w:t>
      </w:r>
    </w:p>
    <w:p w:rsidR="00CE4C3F" w:rsidRPr="00F82CD2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1235">
        <w:rPr>
          <w:rFonts w:ascii="Liberation Serif" w:hAnsi="Liberation Serif" w:cs="Liberation Serif"/>
          <w:sz w:val="28"/>
          <w:szCs w:val="28"/>
        </w:rPr>
        <w:t>Постановления Правительства Российской Федерации от 26.12.2017 № 1640 «Об утверждении государственной программы Российской Федерации «Развитие здравоохранения»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E4C3F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CD2">
        <w:rPr>
          <w:rFonts w:ascii="Liberation Serif" w:hAnsi="Liberation Serif" w:cs="Liberation Serif"/>
          <w:sz w:val="28"/>
          <w:szCs w:val="28"/>
        </w:rPr>
        <w:t>Закона Свердловской области от 13.11.2012 № 91-ОЗ «Об охране здоровья граждан в Свердловской области»;</w:t>
      </w:r>
    </w:p>
    <w:p w:rsidR="00CE4C3F" w:rsidRDefault="00CE4C3F" w:rsidP="00CE4C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1235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Свердловской области от 21.10.2013 </w:t>
      </w:r>
      <w:r w:rsidRPr="00931235">
        <w:rPr>
          <w:rFonts w:ascii="Liberation Serif" w:hAnsi="Liberation Serif" w:cs="Liberation Serif"/>
          <w:sz w:val="28"/>
          <w:szCs w:val="28"/>
        </w:rPr>
        <w:br/>
        <w:t>№ 1267-ПП «Об утверждении государственной программы Свердловской области «Развитие здравоохранения Свердловской области до 2024 года»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2530F" w:rsidRPr="0022530F" w:rsidRDefault="00CE4C3F" w:rsidP="0022530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22530F" w:rsidRPr="0022530F">
        <w:rPr>
          <w:rFonts w:ascii="Liberation Serif" w:hAnsi="Liberation Serif" w:cs="Liberation Serif"/>
          <w:sz w:val="28"/>
          <w:szCs w:val="28"/>
        </w:rPr>
        <w:t>риказ</w:t>
      </w:r>
      <w:r w:rsidR="0022530F">
        <w:rPr>
          <w:rFonts w:ascii="Liberation Serif" w:hAnsi="Liberation Serif" w:cs="Liberation Serif"/>
          <w:sz w:val="28"/>
          <w:szCs w:val="28"/>
        </w:rPr>
        <w:t>а</w:t>
      </w:r>
      <w:r w:rsidR="0022530F" w:rsidRPr="0022530F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29.06.2012 № 728-п</w:t>
      </w:r>
      <w:r w:rsidR="0022530F">
        <w:rPr>
          <w:rFonts w:ascii="Liberation Serif" w:hAnsi="Liberation Serif" w:cs="Liberation Serif"/>
          <w:sz w:val="28"/>
          <w:szCs w:val="28"/>
        </w:rPr>
        <w:t xml:space="preserve"> </w:t>
      </w:r>
      <w:r w:rsidR="0022530F" w:rsidRPr="0022530F">
        <w:rPr>
          <w:rFonts w:ascii="Liberation Serif" w:hAnsi="Liberation Serif" w:cs="Liberation Serif"/>
          <w:sz w:val="28"/>
          <w:szCs w:val="28"/>
        </w:rPr>
        <w:t xml:space="preserve">«Об утверждении административного регламента Министерства здравоохранения Свердловской области по предоставлению государственной услуги по приему заявлений, постановке на учет и предоставлению информации </w:t>
      </w:r>
      <w:r w:rsidR="0022530F">
        <w:rPr>
          <w:rFonts w:ascii="Liberation Serif" w:hAnsi="Liberation Serif" w:cs="Liberation Serif"/>
          <w:sz w:val="28"/>
          <w:szCs w:val="28"/>
        </w:rPr>
        <w:br/>
      </w:r>
      <w:r w:rsidR="0022530F" w:rsidRPr="0022530F">
        <w:rPr>
          <w:rFonts w:ascii="Liberation Serif" w:hAnsi="Liberation Serif" w:cs="Liberation Serif"/>
          <w:sz w:val="28"/>
          <w:szCs w:val="28"/>
        </w:rPr>
        <w:t>об организации оказания высокотехнологичной медицинской помощи»</w:t>
      </w:r>
      <w:r w:rsidR="0022530F">
        <w:rPr>
          <w:rFonts w:ascii="Liberation Serif" w:hAnsi="Liberation Serif" w:cs="Liberation Serif"/>
          <w:sz w:val="28"/>
          <w:szCs w:val="28"/>
        </w:rPr>
        <w:t>;</w:t>
      </w:r>
    </w:p>
    <w:p w:rsidR="0022530F" w:rsidRDefault="00CE4C3F" w:rsidP="0022530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22530F" w:rsidRPr="0022530F">
        <w:rPr>
          <w:rFonts w:ascii="Liberation Serif" w:hAnsi="Liberation Serif" w:cs="Liberation Serif"/>
          <w:sz w:val="28"/>
          <w:szCs w:val="28"/>
        </w:rPr>
        <w:t>риказ</w:t>
      </w:r>
      <w:r w:rsidR="0022530F">
        <w:rPr>
          <w:rFonts w:ascii="Liberation Serif" w:hAnsi="Liberation Serif" w:cs="Liberation Serif"/>
          <w:sz w:val="28"/>
          <w:szCs w:val="28"/>
        </w:rPr>
        <w:t>а</w:t>
      </w:r>
      <w:r w:rsidR="0022530F" w:rsidRPr="0022530F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29.06.2012 № 729-п</w:t>
      </w:r>
      <w:r w:rsidR="0022530F">
        <w:rPr>
          <w:rFonts w:ascii="Liberation Serif" w:hAnsi="Liberation Serif" w:cs="Liberation Serif"/>
          <w:sz w:val="28"/>
          <w:szCs w:val="28"/>
        </w:rPr>
        <w:t xml:space="preserve"> </w:t>
      </w:r>
      <w:r w:rsidR="0022530F" w:rsidRPr="0022530F">
        <w:rPr>
          <w:rFonts w:ascii="Liberation Serif" w:hAnsi="Liberation Serif" w:cs="Liberation Serif"/>
          <w:sz w:val="28"/>
          <w:szCs w:val="28"/>
        </w:rPr>
        <w:t xml:space="preserve">«Об утверждении административного регламента Министерства здравоохранения Свердловской области по предоставлению государственной услуги по приему заявлений, постановке на учет и предоставлению информации </w:t>
      </w:r>
      <w:r w:rsidR="0022530F">
        <w:rPr>
          <w:rFonts w:ascii="Liberation Serif" w:hAnsi="Liberation Serif" w:cs="Liberation Serif"/>
          <w:sz w:val="28"/>
          <w:szCs w:val="28"/>
        </w:rPr>
        <w:br/>
      </w:r>
      <w:r w:rsidR="0022530F" w:rsidRPr="0022530F">
        <w:rPr>
          <w:rFonts w:ascii="Liberation Serif" w:hAnsi="Liberation Serif" w:cs="Liberation Serif"/>
          <w:sz w:val="28"/>
          <w:szCs w:val="28"/>
        </w:rPr>
        <w:t xml:space="preserve">об организации оказания специализированной медицинской помощи </w:t>
      </w:r>
      <w:r w:rsidR="0022530F" w:rsidRPr="0022530F">
        <w:rPr>
          <w:rFonts w:ascii="Liberation Serif" w:hAnsi="Liberation Serif" w:cs="Liberation Serif"/>
          <w:sz w:val="28"/>
          <w:szCs w:val="28"/>
        </w:rPr>
        <w:br/>
        <w:t>в специализированных медицинских учреждениях»</w:t>
      </w:r>
      <w:r w:rsidR="0022530F">
        <w:rPr>
          <w:rFonts w:ascii="Liberation Serif" w:hAnsi="Liberation Serif" w:cs="Liberation Serif"/>
          <w:sz w:val="28"/>
          <w:szCs w:val="28"/>
        </w:rPr>
        <w:t>;</w:t>
      </w:r>
    </w:p>
    <w:p w:rsidR="003C1657" w:rsidRPr="003C1657" w:rsidRDefault="00CE4C3F" w:rsidP="003C165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иных нормативных правовых актов, стратегических </w:t>
      </w:r>
      <w:r w:rsidRPr="003C1657">
        <w:rPr>
          <w:rFonts w:ascii="Liberation Serif" w:hAnsi="Liberation Serif" w:cs="Liberation Serif"/>
          <w:sz w:val="28"/>
          <w:szCs w:val="28"/>
        </w:rPr>
        <w:t>и</w:t>
      </w:r>
      <w:r w:rsidR="003C1657" w:rsidRPr="003C1657">
        <w:rPr>
          <w:rFonts w:ascii="Liberation Serif" w:hAnsi="Liberation Serif" w:cs="Liberation Serif"/>
          <w:sz w:val="28"/>
          <w:szCs w:val="28"/>
        </w:rPr>
        <w:t xml:space="preserve"> служебных документов, регулирующих сферу деятельности применительно к исполнению конкретных должностных обязанностей.</w:t>
      </w:r>
    </w:p>
    <w:p w:rsidR="00DC0DFB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3E2917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. Иные профессионально-функциональные знания должны включать:</w:t>
      </w:r>
      <w:r w:rsidR="00A6675A" w:rsidRPr="00A6675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A6675A" w:rsidRPr="00A6675A" w:rsidRDefault="00A6675A" w:rsidP="00A6675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675A">
        <w:rPr>
          <w:rFonts w:ascii="Liberation Serif" w:eastAsia="Calibri" w:hAnsi="Liberation Serif" w:cs="Liberation Serif"/>
          <w:sz w:val="28"/>
          <w:szCs w:val="28"/>
          <w:lang w:eastAsia="en-US"/>
        </w:rPr>
        <w:t>знания целей, задач и приоритетов государственной политики в сфере здравоохранения;</w:t>
      </w:r>
    </w:p>
    <w:p w:rsidR="00A6675A" w:rsidRPr="00A6675A" w:rsidRDefault="00A6675A" w:rsidP="00A6675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675A">
        <w:rPr>
          <w:rFonts w:ascii="Liberation Serif" w:eastAsia="Calibri" w:hAnsi="Liberation Serif" w:cs="Liberation Serif"/>
          <w:sz w:val="28"/>
          <w:szCs w:val="28"/>
          <w:lang w:eastAsia="en-US"/>
        </w:rPr>
        <w:t>знания принципов охраны здоровья граждан;</w:t>
      </w:r>
    </w:p>
    <w:p w:rsidR="00A6675A" w:rsidRPr="00A6675A" w:rsidRDefault="00A6675A" w:rsidP="00A6675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675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знания структуры и полномочий </w:t>
      </w:r>
      <w:r w:rsidRPr="00A6675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государственных органов и органов местного самоуправления</w:t>
      </w:r>
      <w:r w:rsidRPr="00A6675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сфере здравоохранения.</w:t>
      </w:r>
    </w:p>
    <w:p w:rsidR="00AE016D" w:rsidRPr="00192FF8" w:rsidRDefault="00DC0DFB" w:rsidP="00E5780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3E2917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E5780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AE016D"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Государственный гражданский служащий, замещающий должность, должен обладать следующими профессионально-функциональными навыками:</w:t>
      </w:r>
    </w:p>
    <w:p w:rsidR="00AE016D" w:rsidRPr="00192FF8" w:rsidRDefault="00AE016D" w:rsidP="00AE016D">
      <w:pPr>
        <w:ind w:left="2" w:firstLine="70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>работы с людьми, владения приемами выстраивания благоприятных межличностных отношений;</w:t>
      </w:r>
    </w:p>
    <w:p w:rsidR="00AE016D" w:rsidRPr="00192FF8" w:rsidRDefault="00AE016D" w:rsidP="00AE016D">
      <w:pPr>
        <w:ind w:left="2" w:firstLine="70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>эффективной и последовательной организации работы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взаимодействию</w:t>
      </w: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другими организациями;</w:t>
      </w:r>
    </w:p>
    <w:p w:rsidR="00AE016D" w:rsidRPr="00192FF8" w:rsidRDefault="00AE016D" w:rsidP="00AE016D">
      <w:pPr>
        <w:ind w:left="2" w:firstLine="70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>работы с нормативными п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равовыми актами;</w:t>
      </w:r>
    </w:p>
    <w:p w:rsidR="00AE016D" w:rsidRPr="00192FF8" w:rsidRDefault="00AE016D" w:rsidP="00AE016D">
      <w:pPr>
        <w:ind w:left="2" w:firstLine="70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предотвращения и урегулирования конфликтных ситуаций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E016D" w:rsidRDefault="00E57808" w:rsidP="00AE016D">
      <w:pPr>
        <w:ind w:left="2" w:firstLine="70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19</w:t>
      </w:r>
      <w:r w:rsidR="00AE016D" w:rsidRPr="00192FF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Государственный гражданский служащий, замещающий должность, должен обладать следующими личностными качествами: высокой работоспособностью, в том числе в условиях ограниченного времени исполнения и изменения содержания поставленной задачи, быть </w:t>
      </w:r>
      <w:r w:rsidR="00AE01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энергичным, неконфликтным, коммуникабельным, легко адаптирующимся к изменениям, обучаемым. </w:t>
      </w:r>
    </w:p>
    <w:p w:rsidR="00B328FD" w:rsidRDefault="00B328FD" w:rsidP="00B328FD">
      <w:pPr>
        <w:spacing w:line="216" w:lineRule="auto"/>
        <w:ind w:left="2" w:firstLine="70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328FD" w:rsidRPr="00C76A5F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3. Должностные обязанности, права и ответственность </w:t>
      </w:r>
    </w:p>
    <w:p w:rsidR="00B328FD" w:rsidRPr="00C76A5F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гражданского служащего </w:t>
      </w:r>
      <w:r w:rsidRPr="00C76A5F">
        <w:rPr>
          <w:rFonts w:ascii="Liberation Serif" w:hAnsi="Liberation Serif" w:cs="Liberation Serif"/>
          <w:b/>
          <w:bCs/>
          <w:iCs/>
          <w:sz w:val="28"/>
          <w:szCs w:val="28"/>
        </w:rPr>
        <w:t>за неисполнение</w:t>
      </w:r>
    </w:p>
    <w:p w:rsidR="00B328FD" w:rsidRPr="00C76A5F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C76A5F">
        <w:rPr>
          <w:rFonts w:ascii="Liberation Serif" w:hAnsi="Liberation Serif" w:cs="Liberation Serif"/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B328FD" w:rsidRPr="00C76A5F" w:rsidRDefault="00B328FD" w:rsidP="00B328FD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B328FD" w:rsidRPr="00C76A5F" w:rsidRDefault="00E57808" w:rsidP="00255062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B328FD" w:rsidRPr="00C76A5F">
        <w:rPr>
          <w:rFonts w:ascii="Liberation Serif" w:hAnsi="Liberation Serif" w:cs="Liberation Serif"/>
          <w:sz w:val="28"/>
          <w:szCs w:val="28"/>
        </w:rPr>
        <w:t xml:space="preserve">. Государственный гражданский служащий </w:t>
      </w:r>
      <w:r w:rsidR="00B328FD" w:rsidRPr="00C76A5F">
        <w:rPr>
          <w:rFonts w:ascii="Liberation Serif" w:hAnsi="Liberation Serif" w:cs="Liberation Serif"/>
          <w:spacing w:val="-2"/>
          <w:sz w:val="28"/>
          <w:szCs w:val="28"/>
        </w:rPr>
        <w:t>осуществляет планирующие, организационные, координирующие,</w:t>
      </w:r>
      <w:r w:rsidR="00B328FD" w:rsidRPr="00C76A5F">
        <w:rPr>
          <w:rFonts w:ascii="Liberation Serif" w:hAnsi="Liberation Serif" w:cs="Liberation Serif"/>
          <w:sz w:val="28"/>
          <w:szCs w:val="28"/>
        </w:rPr>
        <w:t xml:space="preserve"> аналитические, правотворческие функции, необходимые для решения задач, стоящих перед отделом </w:t>
      </w:r>
      <w:r w:rsidR="00E71FF1" w:rsidRPr="00C76A5F">
        <w:rPr>
          <w:rFonts w:ascii="Liberation Serif" w:hAnsi="Liberation Serif" w:cs="Liberation Serif"/>
          <w:sz w:val="28"/>
          <w:szCs w:val="28"/>
        </w:rPr>
        <w:t>организации медицинской помощи взрослому населению</w:t>
      </w:r>
      <w:r w:rsidR="00B328FD" w:rsidRPr="00C76A5F">
        <w:rPr>
          <w:rFonts w:ascii="Liberation Serif" w:hAnsi="Liberation Serif" w:cs="Liberation Serif"/>
          <w:sz w:val="28"/>
          <w:szCs w:val="28"/>
        </w:rPr>
        <w:t>.</w:t>
      </w:r>
    </w:p>
    <w:p w:rsidR="00B328FD" w:rsidRPr="00C76A5F" w:rsidRDefault="00B328FD" w:rsidP="00B328F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>2</w:t>
      </w:r>
      <w:r w:rsidR="00E57808">
        <w:rPr>
          <w:rFonts w:ascii="Liberation Serif" w:hAnsi="Liberation Serif" w:cs="Liberation Serif"/>
          <w:sz w:val="28"/>
          <w:szCs w:val="28"/>
        </w:rPr>
        <w:t>1</w:t>
      </w:r>
      <w:r w:rsidRPr="00C76A5F">
        <w:rPr>
          <w:rFonts w:ascii="Liberation Serif" w:hAnsi="Liberation Serif" w:cs="Liberation Serif"/>
          <w:sz w:val="28"/>
          <w:szCs w:val="28"/>
        </w:rPr>
        <w:t>. </w:t>
      </w:r>
      <w:r w:rsidR="00255062" w:rsidRPr="00255062">
        <w:rPr>
          <w:rFonts w:ascii="Liberation Serif" w:hAnsi="Liberation Serif" w:cs="Liberation Serif"/>
          <w:sz w:val="28"/>
          <w:szCs w:val="28"/>
        </w:rPr>
        <w:t xml:space="preserve">Государственный гражданский служащий должен исполнять обязанности, установленные Федеральным законом от 27.07.2004 № 79-ФЗ </w:t>
      </w:r>
      <w:r w:rsidR="00255062" w:rsidRPr="00255062">
        <w:rPr>
          <w:rFonts w:ascii="Liberation Serif" w:hAnsi="Liberation Serif" w:cs="Liberation Serif"/>
          <w:sz w:val="28"/>
          <w:szCs w:val="28"/>
        </w:rPr>
        <w:br/>
        <w:t>«О государственной гражданской службе Российской Федерации» и Федеральным законом от 25.12.2008 № 273-ФЗ «О противодействии коррупции».</w:t>
      </w:r>
    </w:p>
    <w:p w:rsidR="00057591" w:rsidRDefault="00057591" w:rsidP="0005759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>2</w:t>
      </w:r>
      <w:r w:rsidR="00E57808">
        <w:rPr>
          <w:rFonts w:ascii="Liberation Serif" w:hAnsi="Liberation Serif" w:cs="Liberation Serif"/>
          <w:sz w:val="28"/>
          <w:szCs w:val="28"/>
        </w:rPr>
        <w:t>2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. На государственного гражданского служащего возлагаются следующие должностные обязанности: </w:t>
      </w:r>
    </w:p>
    <w:p w:rsidR="008A47E5" w:rsidRPr="008A47E5" w:rsidRDefault="00C412F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владение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информацией о состоянии хирургической службы на основе статистических данных, информации медицинских </w:t>
      </w:r>
      <w:r w:rsidR="008A47E5">
        <w:rPr>
          <w:rFonts w:ascii="Liberation Serif" w:hAnsi="Liberation Serif" w:cs="Liberation Serif"/>
          <w:sz w:val="28"/>
          <w:szCs w:val="28"/>
        </w:rPr>
        <w:t>организаций</w:t>
      </w:r>
      <w:r w:rsidR="008A47E5" w:rsidRPr="008A47E5">
        <w:rPr>
          <w:rFonts w:ascii="Liberation Serif" w:hAnsi="Liberation Serif" w:cs="Liberation Serif"/>
          <w:sz w:val="28"/>
          <w:szCs w:val="28"/>
        </w:rPr>
        <w:t>, результатов проверок, устных и письменных обращений граждан и т.д.;</w:t>
      </w:r>
    </w:p>
    <w:p w:rsidR="008A47E5" w:rsidRPr="008A47E5" w:rsidRDefault="00C412F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разработка и внесение предложений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</w:t>
      </w:r>
      <w:r w:rsidR="008A47E5">
        <w:rPr>
          <w:rFonts w:ascii="Liberation Serif" w:hAnsi="Liberation Serif" w:cs="Liberation Serif"/>
          <w:sz w:val="28"/>
          <w:szCs w:val="28"/>
        </w:rPr>
        <w:t xml:space="preserve">начальнику отдела организации медицинской помощи взрослому населению 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по совершенствованию структуры хирургической службы, как в целом, так и по </w:t>
      </w:r>
      <w:r>
        <w:rPr>
          <w:rFonts w:ascii="Liberation Serif" w:hAnsi="Liberation Serif" w:cs="Liberation Serif"/>
          <w:sz w:val="28"/>
          <w:szCs w:val="28"/>
        </w:rPr>
        <w:t xml:space="preserve">отдельным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муниципальным образованиям Свердловской области;</w:t>
      </w:r>
    </w:p>
    <w:p w:rsidR="008A47E5" w:rsidRPr="008A47E5" w:rsidRDefault="00C412F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участи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в подборе и назначении кандидатур на должность главных внештатных специалистов Министерства хирургического профиля;</w:t>
      </w:r>
    </w:p>
    <w:p w:rsidR="008A47E5" w:rsidRPr="008A47E5" w:rsidRDefault="008A47E5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47E5">
        <w:rPr>
          <w:rFonts w:ascii="Liberation Serif" w:hAnsi="Liberation Serif" w:cs="Liberation Serif"/>
          <w:sz w:val="28"/>
          <w:szCs w:val="28"/>
        </w:rPr>
        <w:t xml:space="preserve">4) участие в подготовке решений коллегий, приказов, инструктивных </w:t>
      </w:r>
      <w:r w:rsidR="00C412F4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 xml:space="preserve">и методических писем, предложений в Правительство Свердловской области </w:t>
      </w:r>
      <w:r w:rsidR="00C412F4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 xml:space="preserve">и другие </w:t>
      </w:r>
      <w:r w:rsidR="00C412F4">
        <w:rPr>
          <w:rFonts w:ascii="Liberation Serif" w:hAnsi="Liberation Serif" w:cs="Liberation Serif"/>
          <w:sz w:val="28"/>
          <w:szCs w:val="28"/>
        </w:rPr>
        <w:t xml:space="preserve">органы </w:t>
      </w:r>
      <w:r w:rsidRPr="008A47E5">
        <w:rPr>
          <w:rFonts w:ascii="Liberation Serif" w:hAnsi="Liberation Serif" w:cs="Liberation Serif"/>
          <w:sz w:val="28"/>
          <w:szCs w:val="28"/>
        </w:rPr>
        <w:t xml:space="preserve">по развитию и совершенствованию хирургической специализированной службы, а также </w:t>
      </w:r>
      <w:r w:rsidR="00C412F4">
        <w:rPr>
          <w:rFonts w:ascii="Liberation Serif" w:hAnsi="Liberation Serif" w:cs="Liberation Serif"/>
          <w:sz w:val="28"/>
          <w:szCs w:val="28"/>
        </w:rPr>
        <w:t xml:space="preserve">участие </w:t>
      </w:r>
      <w:r w:rsidRPr="008A47E5">
        <w:rPr>
          <w:rFonts w:ascii="Liberation Serif" w:hAnsi="Liberation Serif" w:cs="Liberation Serif"/>
          <w:sz w:val="28"/>
          <w:szCs w:val="28"/>
        </w:rPr>
        <w:t xml:space="preserve">в подготовке и проведении </w:t>
      </w:r>
      <w:r w:rsidR="00C412F4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>научно-практических конференций, семинаров, симпозиумов;</w:t>
      </w:r>
    </w:p>
    <w:p w:rsidR="008A47E5" w:rsidRPr="008A47E5" w:rsidRDefault="008A47E5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47E5">
        <w:rPr>
          <w:rFonts w:ascii="Liberation Serif" w:hAnsi="Liberation Serif" w:cs="Liberation Serif"/>
          <w:sz w:val="28"/>
          <w:szCs w:val="28"/>
        </w:rPr>
        <w:t>5) сов</w:t>
      </w:r>
      <w:r w:rsidR="00C412F4">
        <w:rPr>
          <w:rFonts w:ascii="Liberation Serif" w:hAnsi="Liberation Serif" w:cs="Liberation Serif"/>
          <w:sz w:val="28"/>
          <w:szCs w:val="28"/>
        </w:rPr>
        <w:t xml:space="preserve">ершенствование организационных форм деятельности </w:t>
      </w:r>
      <w:r w:rsidRPr="008A47E5">
        <w:rPr>
          <w:rFonts w:ascii="Liberation Serif" w:hAnsi="Liberation Serif" w:cs="Liberation Serif"/>
          <w:sz w:val="28"/>
          <w:szCs w:val="28"/>
        </w:rPr>
        <w:t xml:space="preserve">учреждений </w:t>
      </w:r>
      <w:r w:rsidR="00CD38CD">
        <w:rPr>
          <w:rFonts w:ascii="Liberation Serif" w:hAnsi="Liberation Serif" w:cs="Liberation Serif"/>
          <w:sz w:val="28"/>
          <w:szCs w:val="28"/>
        </w:rPr>
        <w:t xml:space="preserve">здравоохранения, подведомственных Министерству, </w:t>
      </w:r>
      <w:r w:rsidRPr="008A47E5">
        <w:rPr>
          <w:rFonts w:ascii="Liberation Serif" w:hAnsi="Liberation Serif" w:cs="Liberation Serif"/>
          <w:sz w:val="28"/>
          <w:szCs w:val="28"/>
        </w:rPr>
        <w:t xml:space="preserve">путем разработки, изучения </w:t>
      </w:r>
      <w:r w:rsidR="00CD38CD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 xml:space="preserve">и распространения передовых форм организации хирургической помощи, новых медицинских технологий и методов профилактики, диагностики, лечения </w:t>
      </w:r>
      <w:r w:rsidR="00CD38CD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>и реабилитации больных хирургического профиля;</w:t>
      </w:r>
    </w:p>
    <w:p w:rsidR="008A47E5" w:rsidRPr="008A47E5" w:rsidRDefault="00C412F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разработка планов работы и организация реализации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мероприятий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по предупреждению болезней, снижению заболеваемости и инвалидности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t>по порученным</w:t>
      </w:r>
      <w:r>
        <w:rPr>
          <w:rFonts w:ascii="Liberation Serif" w:hAnsi="Liberation Serif" w:cs="Liberation Serif"/>
          <w:sz w:val="28"/>
          <w:szCs w:val="28"/>
        </w:rPr>
        <w:t xml:space="preserve"> начальником отдела организации медицинской помощи взрослому населению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направлениям;</w:t>
      </w:r>
    </w:p>
    <w:p w:rsidR="008A47E5" w:rsidRPr="008A47E5" w:rsidRDefault="008A47E5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DB7">
        <w:rPr>
          <w:rFonts w:ascii="Liberation Serif" w:hAnsi="Liberation Serif" w:cs="Liberation Serif"/>
          <w:sz w:val="28"/>
          <w:szCs w:val="28"/>
        </w:rPr>
        <w:t>7) участие в подготовке ежегодного доклада о состоянии здоровья населения Свердловской области по курируемым разделам работы;</w:t>
      </w:r>
    </w:p>
    <w:p w:rsidR="008A47E5" w:rsidRPr="008A47E5" w:rsidRDefault="008A47E5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47E5">
        <w:rPr>
          <w:rFonts w:ascii="Liberation Serif" w:hAnsi="Liberation Serif" w:cs="Liberation Serif"/>
          <w:sz w:val="28"/>
          <w:szCs w:val="28"/>
        </w:rPr>
        <w:t>8) участие в подготовке, внедрении, организационно-методическом сопровождении и оценке реализации программ по развитию хирургической помощи</w:t>
      </w:r>
      <w:r w:rsidR="00CD38CD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</w:t>
      </w:r>
      <w:r w:rsidRPr="008A47E5">
        <w:rPr>
          <w:rFonts w:ascii="Liberation Serif" w:hAnsi="Liberation Serif" w:cs="Liberation Serif"/>
          <w:sz w:val="28"/>
          <w:szCs w:val="28"/>
        </w:rPr>
        <w:t>;</w:t>
      </w:r>
    </w:p>
    <w:p w:rsidR="008A47E5" w:rsidRDefault="00B90DB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</w:t>
      </w:r>
      <w:r w:rsidR="00B61847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пределение потребности 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и, при необходимости, участие </w:t>
      </w:r>
      <w:r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в распределении медицинской техники, изделий медицинского назначения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lastRenderedPageBreak/>
        <w:t>по</w:t>
      </w:r>
      <w:r w:rsidR="007F1AED">
        <w:rPr>
          <w:rFonts w:ascii="Liberation Serif" w:hAnsi="Liberation Serif" w:cs="Liberation Serif"/>
          <w:sz w:val="28"/>
          <w:szCs w:val="28"/>
        </w:rPr>
        <w:t xml:space="preserve"> государственным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учреждениям</w:t>
      </w:r>
      <w:r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CD38CD">
        <w:rPr>
          <w:rFonts w:ascii="Liberation Serif" w:hAnsi="Liberation Serif" w:cs="Liberation Serif"/>
          <w:sz w:val="28"/>
          <w:szCs w:val="28"/>
        </w:rPr>
        <w:t>, подведомственным Министерству</w:t>
      </w:r>
      <w:r w:rsidR="008A47E5" w:rsidRPr="008A47E5">
        <w:rPr>
          <w:rFonts w:ascii="Liberation Serif" w:hAnsi="Liberation Serif" w:cs="Liberation Serif"/>
          <w:sz w:val="28"/>
          <w:szCs w:val="28"/>
        </w:rPr>
        <w:t>;</w:t>
      </w:r>
    </w:p>
    <w:p w:rsidR="00B61847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10) </w:t>
      </w:r>
      <w:r w:rsidRPr="00B61847">
        <w:rPr>
          <w:rFonts w:ascii="Liberation Serif" w:hAnsi="Liberation Serif" w:cs="Liberation Serif"/>
          <w:sz w:val="28"/>
          <w:szCs w:val="28"/>
        </w:rPr>
        <w:t xml:space="preserve">разработка предложений по формам и направлениям пред </w:t>
      </w:r>
      <w:r w:rsidRPr="00B61847">
        <w:rPr>
          <w:rFonts w:ascii="Liberation Serif" w:hAnsi="Liberation Serif" w:cs="Liberation Serif"/>
          <w:sz w:val="28"/>
          <w:szCs w:val="28"/>
        </w:rPr>
        <w:br/>
        <w:t xml:space="preserve">и последипломной подготовки врачей и средних медицинских работников </w:t>
      </w:r>
      <w:r w:rsidRPr="00B61847">
        <w:rPr>
          <w:rFonts w:ascii="Liberation Serif" w:hAnsi="Liberation Serif" w:cs="Liberation Serif"/>
          <w:sz w:val="28"/>
          <w:szCs w:val="28"/>
        </w:rPr>
        <w:br/>
        <w:t>по хирургическим специальностям;</w:t>
      </w:r>
    </w:p>
    <w:p w:rsidR="008A47E5" w:rsidRDefault="00B90DB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участие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в разработке программы по аттестации врачей и среднего медицинского персонала, положения и условий лицензирования медицинской деятельности, отраслевых стандартов объема и качества медицинской помощи;</w:t>
      </w:r>
    </w:p>
    <w:p w:rsidR="00B61847" w:rsidRPr="00B61847" w:rsidRDefault="00B61847" w:rsidP="00B61847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12) </w:t>
      </w:r>
      <w:r w:rsidRPr="00B61847">
        <w:rPr>
          <w:rFonts w:ascii="Liberation Serif" w:hAnsi="Liberation Serif" w:cs="Liberation Serif"/>
          <w:sz w:val="28"/>
          <w:szCs w:val="28"/>
        </w:rPr>
        <w:t>участие в работе аттестационной комиссии по проведению аттестации медицинских работников с высшим медицинским образованием;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B90DB7">
        <w:rPr>
          <w:rFonts w:ascii="Liberation Serif" w:hAnsi="Liberation Serif" w:cs="Liberation Serif"/>
          <w:sz w:val="28"/>
          <w:szCs w:val="28"/>
        </w:rPr>
        <w:t>) участие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в формировании программ исследований, направленных </w:t>
      </w:r>
      <w:r w:rsidR="00D17F34"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t>на развитие хирургической специальности со</w:t>
      </w:r>
      <w:r w:rsidR="00D17F34">
        <w:rPr>
          <w:rFonts w:ascii="Liberation Serif" w:hAnsi="Liberation Serif" w:cs="Liberation Serif"/>
          <w:sz w:val="28"/>
          <w:szCs w:val="28"/>
        </w:rPr>
        <w:t>ответствующей службы, определение заказной тематики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научных исследований по профильно</w:t>
      </w:r>
      <w:r w:rsidR="00D17F34">
        <w:rPr>
          <w:rFonts w:ascii="Liberation Serif" w:hAnsi="Liberation Serif" w:cs="Liberation Serif"/>
          <w:sz w:val="28"/>
          <w:szCs w:val="28"/>
        </w:rPr>
        <w:t xml:space="preserve">й дисциплине и форм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внедрения конечных результатов;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D17F34">
        <w:rPr>
          <w:rFonts w:ascii="Liberation Serif" w:hAnsi="Liberation Serif" w:cs="Liberation Serif"/>
          <w:sz w:val="28"/>
          <w:szCs w:val="28"/>
        </w:rPr>
        <w:t>) разработка, внедрение и осуществление контроля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по исполнению государственными учреждениями здравоохранения</w:t>
      </w:r>
      <w:r w:rsidR="00D17F34">
        <w:rPr>
          <w:rFonts w:ascii="Liberation Serif" w:hAnsi="Liberation Serif" w:cs="Liberation Serif"/>
          <w:sz w:val="28"/>
          <w:szCs w:val="28"/>
        </w:rPr>
        <w:t>, подведомственными Министерству,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Порядков оказания медицинской помощи хирургического профиля;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D17F34">
        <w:rPr>
          <w:rFonts w:ascii="Liberation Serif" w:hAnsi="Liberation Serif" w:cs="Liberation Serif"/>
          <w:sz w:val="28"/>
          <w:szCs w:val="28"/>
        </w:rPr>
        <w:t>) осуществление лечебно-диагностической работы</w:t>
      </w:r>
      <w:r w:rsidR="008A47E5" w:rsidRPr="008A47E5">
        <w:rPr>
          <w:rFonts w:ascii="Liberation Serif" w:hAnsi="Liberation Serif" w:cs="Liberation Serif"/>
          <w:sz w:val="28"/>
          <w:szCs w:val="28"/>
        </w:rPr>
        <w:t>: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консультирование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больных по направлениям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F1AED">
        <w:rPr>
          <w:rFonts w:ascii="Liberation Serif" w:hAnsi="Liberation Serif" w:cs="Liberation Serif"/>
          <w:sz w:val="28"/>
          <w:szCs w:val="28"/>
        </w:rPr>
        <w:t xml:space="preserve">государственных 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учреждений здравоохранения, </w:t>
      </w:r>
      <w:r w:rsidR="007F1AED">
        <w:rPr>
          <w:rFonts w:ascii="Liberation Serif" w:hAnsi="Liberation Serif" w:cs="Liberation Serif"/>
          <w:sz w:val="28"/>
          <w:szCs w:val="28"/>
        </w:rPr>
        <w:t xml:space="preserve">подведомственных Министерству,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отдельных специалистов</w:t>
      </w:r>
      <w:r w:rsidR="007F1AED" w:rsidRPr="007F1AED">
        <w:rPr>
          <w:rFonts w:ascii="Liberation Serif" w:hAnsi="Liberation Serif" w:cs="Liberation Serif"/>
          <w:sz w:val="28"/>
          <w:szCs w:val="28"/>
        </w:rPr>
        <w:t xml:space="preserve"> хирургического профиля</w:t>
      </w:r>
      <w:r w:rsidR="008A47E5" w:rsidRPr="008A47E5">
        <w:rPr>
          <w:rFonts w:ascii="Liberation Serif" w:hAnsi="Liberation Serif" w:cs="Liberation Serif"/>
          <w:sz w:val="28"/>
          <w:szCs w:val="28"/>
        </w:rPr>
        <w:t>, а также самостоятельно обратившихся пациентов;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определение наличия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показаний для направления больных на лечение </w:t>
      </w:r>
      <w:r>
        <w:rPr>
          <w:rFonts w:ascii="Liberation Serif" w:hAnsi="Liberation Serif" w:cs="Liberation Serif"/>
          <w:sz w:val="28"/>
          <w:szCs w:val="28"/>
        </w:rPr>
        <w:br/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в </w:t>
      </w:r>
      <w:r w:rsidR="00CF5093">
        <w:rPr>
          <w:rFonts w:ascii="Liberation Serif" w:hAnsi="Liberation Serif" w:cs="Liberation Serif"/>
          <w:sz w:val="28"/>
          <w:szCs w:val="28"/>
        </w:rPr>
        <w:t>медицинские организации, подведомственные</w:t>
      </w:r>
      <w:r w:rsidR="00CF5093" w:rsidRPr="00CF5093">
        <w:rPr>
          <w:rFonts w:ascii="Liberation Serif" w:hAnsi="Liberation Serif" w:cs="Liberation Serif"/>
          <w:sz w:val="28"/>
          <w:szCs w:val="28"/>
        </w:rPr>
        <w:t xml:space="preserve"> федеральным органам исполнительной власти</w:t>
      </w:r>
      <w:r w:rsidR="008A47E5" w:rsidRPr="008A47E5">
        <w:rPr>
          <w:rFonts w:ascii="Liberation Serif" w:hAnsi="Liberation Serif" w:cs="Liberation Serif"/>
          <w:sz w:val="28"/>
          <w:szCs w:val="28"/>
        </w:rPr>
        <w:t>, за рубеж в порядке, установленном Министерством;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участие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в организации подготовки </w:t>
      </w:r>
      <w:r w:rsidR="007F1AED">
        <w:rPr>
          <w:rFonts w:ascii="Liberation Serif" w:hAnsi="Liberation Serif" w:cs="Liberation Serif"/>
          <w:sz w:val="28"/>
          <w:szCs w:val="28"/>
        </w:rPr>
        <w:t xml:space="preserve">государственных </w:t>
      </w:r>
      <w:r w:rsidR="00CD38CD">
        <w:rPr>
          <w:rFonts w:ascii="Liberation Serif" w:hAnsi="Liberation Serif" w:cs="Liberation Serif"/>
          <w:sz w:val="28"/>
          <w:szCs w:val="28"/>
        </w:rPr>
        <w:t>учреждений</w:t>
      </w:r>
      <w:r w:rsidR="00162F62" w:rsidRPr="00162F62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CD38CD">
        <w:rPr>
          <w:rFonts w:ascii="Liberation Serif" w:hAnsi="Liberation Serif" w:cs="Liberation Serif"/>
          <w:sz w:val="28"/>
          <w:szCs w:val="28"/>
        </w:rPr>
        <w:t>, подведомственных</w:t>
      </w:r>
      <w:r w:rsidR="00162F62" w:rsidRPr="00162F62">
        <w:rPr>
          <w:rFonts w:ascii="Liberation Serif" w:hAnsi="Liberation Serif" w:cs="Liberation Serif"/>
          <w:sz w:val="28"/>
          <w:szCs w:val="28"/>
        </w:rPr>
        <w:t xml:space="preserve"> Министерству,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для работы в условиях ч</w:t>
      </w:r>
      <w:r w:rsidR="00CD38CD">
        <w:rPr>
          <w:rFonts w:ascii="Liberation Serif" w:hAnsi="Liberation Serif" w:cs="Liberation Serif"/>
          <w:sz w:val="28"/>
          <w:szCs w:val="28"/>
        </w:rPr>
        <w:t>резвычайных ситуациях и оказании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помощи пострадавшим на этапах ликвидации последствий;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оказание консультативной помощи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специалистам</w:t>
      </w:r>
      <w:r w:rsidR="00CD38CD" w:rsidRPr="00CD38CD">
        <w:rPr>
          <w:rFonts w:ascii="Liberation Serif" w:hAnsi="Liberation Serif" w:cs="Liberation Serif"/>
          <w:sz w:val="28"/>
          <w:szCs w:val="28"/>
        </w:rPr>
        <w:t xml:space="preserve"> хирургического профиля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при их обращении</w:t>
      </w:r>
      <w:r w:rsidR="00CD38CD">
        <w:rPr>
          <w:rFonts w:ascii="Liberation Serif" w:hAnsi="Liberation Serif" w:cs="Liberation Serif"/>
          <w:sz w:val="28"/>
          <w:szCs w:val="28"/>
        </w:rPr>
        <w:t xml:space="preserve"> </w:t>
      </w:r>
      <w:r w:rsidR="008A47E5" w:rsidRPr="008A47E5">
        <w:rPr>
          <w:rFonts w:ascii="Liberation Serif" w:hAnsi="Liberation Serif" w:cs="Liberation Serif"/>
          <w:sz w:val="28"/>
          <w:szCs w:val="28"/>
        </w:rPr>
        <w:t>по выработке тактики ведения больных;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рецензирование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медицински</w:t>
      </w:r>
      <w:r>
        <w:rPr>
          <w:rFonts w:ascii="Liberation Serif" w:hAnsi="Liberation Serif" w:cs="Liberation Serif"/>
          <w:sz w:val="28"/>
          <w:szCs w:val="28"/>
        </w:rPr>
        <w:t>х документов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больных;</w:t>
      </w:r>
    </w:p>
    <w:p w:rsidR="008A47E5" w:rsidRPr="008A47E5" w:rsidRDefault="00D17F34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рассмотрение обращений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граждан по вопросам диагностики и лечения пациентов хирургического профиля, организации работы </w:t>
      </w:r>
      <w:r>
        <w:rPr>
          <w:rFonts w:ascii="Liberation Serif" w:hAnsi="Liberation Serif" w:cs="Liberation Serif"/>
          <w:sz w:val="28"/>
          <w:szCs w:val="28"/>
        </w:rPr>
        <w:br/>
      </w:r>
      <w:r w:rsidR="007F1AED">
        <w:rPr>
          <w:rFonts w:ascii="Liberation Serif" w:hAnsi="Liberation Serif" w:cs="Liberation Serif"/>
          <w:sz w:val="28"/>
          <w:szCs w:val="28"/>
        </w:rPr>
        <w:t xml:space="preserve">государственных </w:t>
      </w:r>
      <w:r w:rsidR="00CD38CD">
        <w:rPr>
          <w:rFonts w:ascii="Liberation Serif" w:hAnsi="Liberation Serif" w:cs="Liberation Serif"/>
          <w:sz w:val="28"/>
          <w:szCs w:val="28"/>
        </w:rPr>
        <w:t>учреждений</w:t>
      </w:r>
      <w:r w:rsidR="00CD38CD" w:rsidRPr="00CD38CD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CD38CD">
        <w:rPr>
          <w:rFonts w:ascii="Liberation Serif" w:hAnsi="Liberation Serif" w:cs="Liberation Serif"/>
          <w:sz w:val="28"/>
          <w:szCs w:val="28"/>
        </w:rPr>
        <w:t>, подведомственных Министерству</w:t>
      </w:r>
      <w:r w:rsidR="007F1AED">
        <w:rPr>
          <w:rFonts w:ascii="Liberation Serif" w:hAnsi="Liberation Serif" w:cs="Liberation Serif"/>
          <w:sz w:val="28"/>
          <w:szCs w:val="28"/>
        </w:rPr>
        <w:t>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162F62">
        <w:rPr>
          <w:rFonts w:ascii="Liberation Serif" w:hAnsi="Liberation Serif" w:cs="Liberation Serif"/>
          <w:sz w:val="28"/>
          <w:szCs w:val="28"/>
        </w:rPr>
        <w:t>) обеспечение</w:t>
      </w:r>
      <w:r w:rsidR="007F1AED">
        <w:rPr>
          <w:rFonts w:ascii="Liberation Serif" w:hAnsi="Liberation Serif" w:cs="Liberation Serif"/>
          <w:sz w:val="28"/>
          <w:szCs w:val="28"/>
        </w:rPr>
        <w:t xml:space="preserve"> взаимодействия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Министерства с профильными общественными организациями (ассоциациями, объединениями) специалистов</w:t>
      </w:r>
      <w:r w:rsidR="007F1AED" w:rsidRPr="007F1AED">
        <w:rPr>
          <w:rFonts w:ascii="Liberation Serif" w:hAnsi="Liberation Serif" w:cs="Liberation Serif"/>
          <w:sz w:val="28"/>
          <w:szCs w:val="28"/>
        </w:rPr>
        <w:t xml:space="preserve"> хирургического профиля</w:t>
      </w:r>
      <w:r w:rsidR="008A47E5" w:rsidRPr="008A47E5">
        <w:rPr>
          <w:rFonts w:ascii="Liberation Serif" w:hAnsi="Liberation Serif" w:cs="Liberation Serif"/>
          <w:sz w:val="28"/>
          <w:szCs w:val="28"/>
        </w:rPr>
        <w:t>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7F1AED">
        <w:rPr>
          <w:rFonts w:ascii="Liberation Serif" w:hAnsi="Liberation Serif" w:cs="Liberation Serif"/>
          <w:sz w:val="28"/>
          <w:szCs w:val="28"/>
        </w:rPr>
        <w:t>) осуществление методического руководства и практической помощи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</w:t>
      </w:r>
      <w:r w:rsidR="007F1AED">
        <w:rPr>
          <w:rFonts w:ascii="Liberation Serif" w:hAnsi="Liberation Serif" w:cs="Liberation Serif"/>
          <w:sz w:val="28"/>
          <w:szCs w:val="28"/>
        </w:rPr>
        <w:t>специалистам</w:t>
      </w:r>
      <w:r w:rsidR="007F1AED" w:rsidRPr="007F1AED">
        <w:rPr>
          <w:rFonts w:ascii="Liberation Serif" w:hAnsi="Liberation Serif" w:cs="Liberation Serif"/>
          <w:sz w:val="28"/>
          <w:szCs w:val="28"/>
        </w:rPr>
        <w:t xml:space="preserve"> хирургического профиля</w:t>
      </w:r>
      <w:r w:rsidR="007F1AED">
        <w:rPr>
          <w:rFonts w:ascii="Liberation Serif" w:hAnsi="Liberation Serif" w:cs="Liberation Serif"/>
          <w:sz w:val="28"/>
          <w:szCs w:val="28"/>
        </w:rPr>
        <w:t xml:space="preserve"> медицинских</w:t>
      </w:r>
      <w:r w:rsidR="00EC1292">
        <w:rPr>
          <w:rFonts w:ascii="Liberation Serif" w:hAnsi="Liberation Serif" w:cs="Liberation Serif"/>
          <w:sz w:val="28"/>
          <w:szCs w:val="28"/>
        </w:rPr>
        <w:t xml:space="preserve"> организаций, расположенных </w:t>
      </w:r>
      <w:r w:rsidR="00EC1292"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</w:t>
      </w:r>
      <w:r w:rsidR="008A47E5" w:rsidRPr="008A47E5">
        <w:rPr>
          <w:rFonts w:ascii="Liberation Serif" w:hAnsi="Liberation Serif" w:cs="Liberation Serif"/>
          <w:sz w:val="28"/>
          <w:szCs w:val="28"/>
        </w:rPr>
        <w:t>;</w:t>
      </w:r>
    </w:p>
    <w:p w:rsidR="008A47E5" w:rsidRPr="008A47E5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8A47E5" w:rsidRPr="008A47E5">
        <w:rPr>
          <w:rFonts w:ascii="Liberation Serif" w:hAnsi="Liberation Serif" w:cs="Liberation Serif"/>
          <w:sz w:val="28"/>
          <w:szCs w:val="28"/>
        </w:rPr>
        <w:t>)</w:t>
      </w:r>
      <w:r w:rsidR="007F1AED">
        <w:rPr>
          <w:rFonts w:ascii="Liberation Serif" w:hAnsi="Liberation Serif" w:cs="Liberation Serif"/>
          <w:sz w:val="28"/>
          <w:szCs w:val="28"/>
        </w:rPr>
        <w:t xml:space="preserve"> </w:t>
      </w:r>
      <w:r w:rsidR="007F1AED" w:rsidRPr="007F1AED">
        <w:rPr>
          <w:rFonts w:ascii="Liberation Serif" w:hAnsi="Liberation Serif" w:cs="Liberation Serif"/>
          <w:sz w:val="28"/>
          <w:szCs w:val="28"/>
        </w:rPr>
        <w:t xml:space="preserve">представление </w:t>
      </w:r>
      <w:r w:rsidR="007F1AED">
        <w:rPr>
          <w:rFonts w:ascii="Liberation Serif" w:hAnsi="Liberation Serif" w:cs="Liberation Serif"/>
          <w:sz w:val="28"/>
          <w:szCs w:val="28"/>
        </w:rPr>
        <w:t xml:space="preserve">ежегодно к 1 апреля 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руководству Министерства </w:t>
      </w:r>
      <w:r w:rsidR="007F1AED">
        <w:rPr>
          <w:rFonts w:ascii="Liberation Serif" w:hAnsi="Liberation Serif" w:cs="Liberation Serif"/>
          <w:sz w:val="28"/>
          <w:szCs w:val="28"/>
        </w:rPr>
        <w:t>информации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о работе хирургической служб</w:t>
      </w:r>
      <w:r w:rsidR="007F1AED">
        <w:rPr>
          <w:rFonts w:ascii="Liberation Serif" w:hAnsi="Liberation Serif" w:cs="Liberation Serif"/>
          <w:sz w:val="28"/>
          <w:szCs w:val="28"/>
        </w:rPr>
        <w:t>ы за прошедший год и предложений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</w:t>
      </w:r>
      <w:r w:rsidR="00EC1292">
        <w:rPr>
          <w:rFonts w:ascii="Liberation Serif" w:hAnsi="Liberation Serif" w:cs="Liberation Serif"/>
          <w:sz w:val="28"/>
          <w:szCs w:val="28"/>
        </w:rPr>
        <w:br/>
      </w:r>
      <w:r w:rsidR="007F1AED">
        <w:rPr>
          <w:rFonts w:ascii="Liberation Serif" w:hAnsi="Liberation Serif" w:cs="Liberation Serif"/>
          <w:sz w:val="28"/>
          <w:szCs w:val="28"/>
        </w:rPr>
        <w:t>по ее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совершенствованию;</w:t>
      </w:r>
    </w:p>
    <w:p w:rsidR="007F1AED" w:rsidRDefault="00B61847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19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) участие в организации оказания высокотехнологичной медицинской помощи пациентам хирургического профиля, в том числе в установлении объемов высокотехнологичной медицинской помощи; </w:t>
      </w:r>
    </w:p>
    <w:p w:rsidR="008A47E5" w:rsidRPr="008A47E5" w:rsidRDefault="007F1AED" w:rsidP="008A47E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20) организация</w:t>
      </w:r>
      <w:r w:rsidR="00C12518">
        <w:rPr>
          <w:rFonts w:ascii="Liberation Serif" w:hAnsi="Liberation Serif" w:cs="Liberation Serif"/>
          <w:sz w:val="28"/>
          <w:szCs w:val="28"/>
        </w:rPr>
        <w:t xml:space="preserve"> направления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пациентов на высокотехнологичную медицинскую помощь по профилю «травматология и ортопедия»;</w:t>
      </w:r>
    </w:p>
    <w:p w:rsidR="009E22C7" w:rsidRDefault="008A47E5" w:rsidP="009E22C7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47E5">
        <w:rPr>
          <w:rFonts w:ascii="Liberation Serif" w:hAnsi="Liberation Serif" w:cs="Liberation Serif"/>
          <w:sz w:val="28"/>
          <w:szCs w:val="28"/>
        </w:rPr>
        <w:t>21)</w:t>
      </w:r>
      <w:r w:rsidR="009E22C7">
        <w:rPr>
          <w:rFonts w:ascii="Liberation Serif" w:hAnsi="Liberation Serif" w:cs="Liberation Serif"/>
          <w:sz w:val="28"/>
          <w:szCs w:val="28"/>
        </w:rPr>
        <w:t xml:space="preserve"> осуществление контроля</w:t>
      </w:r>
      <w:r w:rsidRPr="008A47E5">
        <w:rPr>
          <w:rFonts w:ascii="Liberation Serif" w:hAnsi="Liberation Serif" w:cs="Liberation Serif"/>
          <w:sz w:val="28"/>
          <w:szCs w:val="28"/>
        </w:rPr>
        <w:t xml:space="preserve"> за исполнением государственных контрактов, заключенных Министерством, по курируемым направлениям в зависимости </w:t>
      </w:r>
      <w:r w:rsidR="009E22C7">
        <w:rPr>
          <w:rFonts w:ascii="Liberation Serif" w:hAnsi="Liberation Serif" w:cs="Liberation Serif"/>
          <w:sz w:val="28"/>
          <w:szCs w:val="28"/>
        </w:rPr>
        <w:br/>
      </w:r>
      <w:r w:rsidRPr="008A47E5">
        <w:rPr>
          <w:rFonts w:ascii="Liberation Serif" w:hAnsi="Liberation Serif" w:cs="Liberation Serif"/>
          <w:sz w:val="28"/>
          <w:szCs w:val="28"/>
        </w:rPr>
        <w:t>от предмета государственного контракта</w:t>
      </w:r>
      <w:r w:rsidR="009E22C7">
        <w:rPr>
          <w:rFonts w:ascii="Liberation Serif" w:hAnsi="Liberation Serif" w:cs="Liberation Serif"/>
          <w:sz w:val="28"/>
          <w:szCs w:val="28"/>
        </w:rPr>
        <w:t>;</w:t>
      </w:r>
    </w:p>
    <w:p w:rsidR="003A5CAE" w:rsidRPr="009E22C7" w:rsidRDefault="009E22C7" w:rsidP="009E22C7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22) </w:t>
      </w:r>
      <w:r w:rsidR="003A5CAE" w:rsidRPr="009E22C7">
        <w:rPr>
          <w:rFonts w:ascii="Liberation Serif" w:hAnsi="Liberation Serif" w:cs="Liberation Serif"/>
          <w:sz w:val="28"/>
          <w:szCs w:val="28"/>
        </w:rPr>
        <w:t>участие в проверках работы</w:t>
      </w:r>
      <w:r w:rsidRPr="009E22C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государственных</w:t>
      </w:r>
      <w:r w:rsidRPr="009E22C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 w:rsidRPr="009E22C7">
        <w:rPr>
          <w:rFonts w:ascii="Liberation Serif" w:hAnsi="Liberation Serif" w:cs="Liberation Serif"/>
          <w:sz w:val="28"/>
          <w:szCs w:val="28"/>
        </w:rPr>
        <w:t xml:space="preserve"> здравоохранения, подведомственны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9E22C7">
        <w:rPr>
          <w:rFonts w:ascii="Liberation Serif" w:hAnsi="Liberation Serif" w:cs="Liberation Serif"/>
          <w:sz w:val="28"/>
          <w:szCs w:val="28"/>
        </w:rPr>
        <w:t xml:space="preserve"> Министерству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3A5CAE" w:rsidRPr="009E22C7">
        <w:rPr>
          <w:rFonts w:ascii="Liberation Serif" w:hAnsi="Liberation Serif" w:cs="Liberation Serif"/>
          <w:sz w:val="28"/>
          <w:szCs w:val="28"/>
        </w:rPr>
        <w:t xml:space="preserve"> в пределах компетенции государственного гражданского служащего;</w:t>
      </w:r>
    </w:p>
    <w:p w:rsidR="009D155A" w:rsidRDefault="009D155A" w:rsidP="009E22C7">
      <w:pPr>
        <w:pStyle w:val="aa"/>
        <w:numPr>
          <w:ilvl w:val="0"/>
          <w:numId w:val="21"/>
        </w:numPr>
        <w:shd w:val="clear" w:color="auto" w:fill="FFFFFF"/>
        <w:tabs>
          <w:tab w:val="left" w:pos="874"/>
        </w:tabs>
        <w:spacing w:before="1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E47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оказание методической помощи руководителям </w:t>
      </w:r>
      <w:r w:rsidR="009E22C7" w:rsidRPr="009E22C7">
        <w:rPr>
          <w:rFonts w:ascii="Liberation Serif" w:hAnsi="Liberation Serif" w:cs="Liberation Serif"/>
          <w:color w:val="000000"/>
          <w:spacing w:val="2"/>
          <w:sz w:val="28"/>
          <w:szCs w:val="28"/>
        </w:rPr>
        <w:t>государственных учреждений здравоохранения, подведомственных Министерству,</w:t>
      </w:r>
      <w:r w:rsidR="003A5CAE" w:rsidRPr="009E22C7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 w:rsidRPr="00153E47">
        <w:rPr>
          <w:rFonts w:ascii="Liberation Serif" w:hAnsi="Liberation Serif" w:cs="Liberation Serif"/>
          <w:color w:val="000000"/>
          <w:sz w:val="28"/>
          <w:szCs w:val="28"/>
        </w:rPr>
        <w:t>по вопросам в</w:t>
      </w:r>
      <w:r w:rsidR="00A96452" w:rsidRPr="00153E47">
        <w:rPr>
          <w:rFonts w:ascii="Liberation Serif" w:hAnsi="Liberation Serif" w:cs="Liberation Serif"/>
          <w:color w:val="000000"/>
          <w:sz w:val="28"/>
          <w:szCs w:val="28"/>
        </w:rPr>
        <w:t xml:space="preserve">ыполнения требований нормативных </w:t>
      </w:r>
      <w:r w:rsidRPr="00153E47">
        <w:rPr>
          <w:rFonts w:ascii="Liberation Serif" w:hAnsi="Liberation Serif" w:cs="Liberation Serif"/>
          <w:color w:val="000000"/>
          <w:sz w:val="28"/>
          <w:szCs w:val="28"/>
        </w:rPr>
        <w:t xml:space="preserve">правовых документов по организации </w:t>
      </w:r>
      <w:r w:rsidR="00E71FF1" w:rsidRPr="00153E47">
        <w:rPr>
          <w:rFonts w:ascii="Liberation Serif" w:hAnsi="Liberation Serif" w:cs="Liberation Serif"/>
          <w:sz w:val="28"/>
          <w:szCs w:val="28"/>
        </w:rPr>
        <w:t>первичной специализированной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 медицинской</w:t>
      </w:r>
      <w:r w:rsidR="00E71FF1" w:rsidRPr="00153E47">
        <w:rPr>
          <w:rFonts w:ascii="Liberation Serif" w:hAnsi="Liberation Serif" w:cs="Liberation Serif"/>
          <w:sz w:val="28"/>
          <w:szCs w:val="28"/>
        </w:rPr>
        <w:t xml:space="preserve"> помощи, высокотехнологичной </w:t>
      </w:r>
      <w:r w:rsidR="008A47E5" w:rsidRPr="008A47E5">
        <w:rPr>
          <w:rFonts w:ascii="Liberation Serif" w:hAnsi="Liberation Serif" w:cs="Liberation Serif"/>
          <w:sz w:val="28"/>
          <w:szCs w:val="28"/>
        </w:rPr>
        <w:t xml:space="preserve">медицинской </w:t>
      </w:r>
      <w:r w:rsidR="00E71FF1" w:rsidRPr="00153E47">
        <w:rPr>
          <w:rFonts w:ascii="Liberation Serif" w:hAnsi="Liberation Serif" w:cs="Liberation Serif"/>
          <w:sz w:val="28"/>
          <w:szCs w:val="28"/>
        </w:rPr>
        <w:t>помощи</w:t>
      </w:r>
      <w:r w:rsidRPr="00153E4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B4C3E" w:rsidRPr="00C76A5F" w:rsidRDefault="000B4C3E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C76A5F">
        <w:rPr>
          <w:rFonts w:ascii="Liberation Serif" w:hAnsi="Liberation Serif" w:cs="Liberation Serif"/>
          <w:szCs w:val="28"/>
        </w:rPr>
        <w:t xml:space="preserve">осуществление приема граждан </w:t>
      </w:r>
      <w:r w:rsidR="00A96452" w:rsidRPr="00C76A5F">
        <w:rPr>
          <w:rFonts w:ascii="Liberation Serif" w:hAnsi="Liberation Serif" w:cs="Liberation Serif"/>
          <w:szCs w:val="28"/>
        </w:rPr>
        <w:t>по вопросам,</w:t>
      </w:r>
      <w:r w:rsidRPr="00C76A5F">
        <w:rPr>
          <w:rFonts w:ascii="Liberation Serif" w:hAnsi="Liberation Serif" w:cs="Liberation Serif"/>
          <w:szCs w:val="28"/>
        </w:rPr>
        <w:t xml:space="preserve"> входящим </w:t>
      </w:r>
      <w:r w:rsidR="009049A5">
        <w:rPr>
          <w:rFonts w:ascii="Liberation Serif" w:hAnsi="Liberation Serif" w:cs="Liberation Serif"/>
          <w:szCs w:val="28"/>
        </w:rPr>
        <w:br/>
      </w:r>
      <w:r w:rsidRPr="00C76A5F">
        <w:rPr>
          <w:rFonts w:ascii="Liberation Serif" w:hAnsi="Liberation Serif" w:cs="Liberation Serif"/>
          <w:szCs w:val="28"/>
        </w:rPr>
        <w:t>в компетенцию</w:t>
      </w:r>
      <w:r w:rsidR="007E3813" w:rsidRPr="007E3813">
        <w:rPr>
          <w:rFonts w:ascii="Liberation Serif" w:hAnsi="Liberation Serif" w:cs="Liberation Serif"/>
          <w:sz w:val="20"/>
          <w:szCs w:val="28"/>
          <w:lang w:val="ru"/>
        </w:rPr>
        <w:t xml:space="preserve"> </w:t>
      </w:r>
      <w:r w:rsidR="007E3813" w:rsidRPr="007E3813">
        <w:rPr>
          <w:rFonts w:ascii="Liberation Serif" w:hAnsi="Liberation Serif" w:cs="Liberation Serif"/>
          <w:szCs w:val="28"/>
          <w:lang w:val="ru"/>
        </w:rPr>
        <w:t>государственного гражданского служащего</w:t>
      </w:r>
      <w:r w:rsidRPr="00C76A5F">
        <w:rPr>
          <w:rFonts w:ascii="Liberation Serif" w:hAnsi="Liberation Serif" w:cs="Liberation Serif"/>
          <w:szCs w:val="28"/>
        </w:rPr>
        <w:t>;</w:t>
      </w:r>
    </w:p>
    <w:p w:rsidR="008D55D4" w:rsidRDefault="009558DF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участие в межведомственной</w:t>
      </w:r>
      <w:r w:rsidR="001E2A91" w:rsidRPr="00C76A5F">
        <w:rPr>
          <w:rFonts w:ascii="Liberation Serif" w:hAnsi="Liberation Serif" w:cs="Liberation Serif"/>
          <w:szCs w:val="28"/>
        </w:rPr>
        <w:t xml:space="preserve"> работ</w:t>
      </w:r>
      <w:r>
        <w:rPr>
          <w:rFonts w:ascii="Liberation Serif" w:hAnsi="Liberation Serif" w:cs="Liberation Serif"/>
          <w:szCs w:val="28"/>
        </w:rPr>
        <w:t>е</w:t>
      </w:r>
      <w:r w:rsidR="001E2A91" w:rsidRPr="00C76A5F">
        <w:rPr>
          <w:rFonts w:ascii="Liberation Serif" w:hAnsi="Liberation Serif" w:cs="Liberation Serif"/>
          <w:szCs w:val="28"/>
        </w:rPr>
        <w:t xml:space="preserve"> в пределах компетенции</w:t>
      </w:r>
      <w:r w:rsidR="007E3813" w:rsidRPr="007E3813">
        <w:rPr>
          <w:rFonts w:ascii="Liberation Serif" w:hAnsi="Liberation Serif" w:cs="Liberation Serif"/>
          <w:sz w:val="20"/>
          <w:szCs w:val="28"/>
          <w:lang w:val="ru"/>
        </w:rPr>
        <w:t xml:space="preserve"> </w:t>
      </w:r>
      <w:r w:rsidR="007E3813" w:rsidRPr="007E3813">
        <w:rPr>
          <w:rFonts w:ascii="Liberation Serif" w:hAnsi="Liberation Serif" w:cs="Liberation Serif"/>
          <w:szCs w:val="28"/>
          <w:lang w:val="ru"/>
        </w:rPr>
        <w:t>государственного гражданского служащего</w:t>
      </w:r>
      <w:r w:rsidR="001E2A91" w:rsidRPr="00C76A5F">
        <w:rPr>
          <w:rFonts w:ascii="Liberation Serif" w:hAnsi="Liberation Serif" w:cs="Liberation Serif"/>
          <w:szCs w:val="28"/>
        </w:rPr>
        <w:t>;</w:t>
      </w:r>
    </w:p>
    <w:p w:rsidR="009558DF" w:rsidRPr="009558DF" w:rsidRDefault="009558DF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9558DF">
        <w:rPr>
          <w:rFonts w:ascii="Liberation Serif" w:hAnsi="Liberation Serif" w:cs="Liberation Serif"/>
          <w:szCs w:val="28"/>
        </w:rPr>
        <w:t xml:space="preserve">осуществление формирования и обеспечения деятельности комиссии Министерства по отбору пациентов для оказания медицинской помощи </w:t>
      </w:r>
      <w:r>
        <w:rPr>
          <w:rFonts w:ascii="Liberation Serif" w:hAnsi="Liberation Serif" w:cs="Liberation Serif"/>
          <w:szCs w:val="28"/>
        </w:rPr>
        <w:br/>
      </w:r>
      <w:r w:rsidRPr="009558DF">
        <w:rPr>
          <w:rFonts w:ascii="Liberation Serif" w:hAnsi="Liberation Serif" w:cs="Liberation Serif"/>
          <w:szCs w:val="28"/>
        </w:rPr>
        <w:t>в медицинских организациях, подведомственных федеральным органам исполнительной власти;</w:t>
      </w:r>
    </w:p>
    <w:p w:rsidR="009558DF" w:rsidRPr="009558DF" w:rsidRDefault="003A5CAE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внесение предложений по формированию </w:t>
      </w:r>
      <w:r w:rsidR="009558DF" w:rsidRPr="009558DF">
        <w:rPr>
          <w:rFonts w:ascii="Liberation Serif" w:hAnsi="Liberation Serif" w:cs="Liberation Serif"/>
          <w:szCs w:val="28"/>
        </w:rPr>
        <w:t xml:space="preserve">перечня медицинских организаций, оказывающих высокотехнологичную медицинскую помощь, </w:t>
      </w:r>
      <w:r>
        <w:rPr>
          <w:rFonts w:ascii="Liberation Serif" w:hAnsi="Liberation Serif" w:cs="Liberation Serif"/>
          <w:szCs w:val="28"/>
        </w:rPr>
        <w:br/>
      </w:r>
      <w:r w:rsidR="009558DF" w:rsidRPr="009558DF">
        <w:rPr>
          <w:rFonts w:ascii="Liberation Serif" w:hAnsi="Liberation Serif" w:cs="Liberation Serif"/>
          <w:szCs w:val="28"/>
        </w:rPr>
        <w:t xml:space="preserve">не включенную в базовую программу обязательного медицинского страхования, </w:t>
      </w:r>
      <w:r>
        <w:rPr>
          <w:rFonts w:ascii="Liberation Serif" w:hAnsi="Liberation Serif" w:cs="Liberation Serif"/>
          <w:szCs w:val="28"/>
        </w:rPr>
        <w:br/>
      </w:r>
      <w:r w:rsidR="009558DF" w:rsidRPr="009558DF">
        <w:rPr>
          <w:rFonts w:ascii="Liberation Serif" w:hAnsi="Liberation Serif" w:cs="Liberation Serif"/>
          <w:szCs w:val="28"/>
        </w:rPr>
        <w:t>за счет средств областного бюджета;</w:t>
      </w:r>
    </w:p>
    <w:p w:rsidR="009558DF" w:rsidRDefault="009558DF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  <w:lang w:val="ru"/>
        </w:rPr>
      </w:pPr>
      <w:r w:rsidRPr="009558DF">
        <w:rPr>
          <w:rFonts w:ascii="Liberation Serif" w:hAnsi="Liberation Serif" w:cs="Liberation Serif"/>
          <w:szCs w:val="28"/>
          <w:lang w:val="ru"/>
        </w:rPr>
        <w:t>подготовка отчет</w:t>
      </w:r>
      <w:r>
        <w:rPr>
          <w:rFonts w:ascii="Liberation Serif" w:hAnsi="Liberation Serif" w:cs="Liberation Serif"/>
          <w:szCs w:val="28"/>
          <w:lang w:val="ru"/>
        </w:rPr>
        <w:t xml:space="preserve">ов по направлениям деятельности, входящим </w:t>
      </w:r>
      <w:r>
        <w:rPr>
          <w:rFonts w:ascii="Liberation Serif" w:hAnsi="Liberation Serif" w:cs="Liberation Serif"/>
          <w:szCs w:val="28"/>
          <w:lang w:val="ru"/>
        </w:rPr>
        <w:br/>
        <w:t>в компетенцию</w:t>
      </w:r>
      <w:r w:rsidR="007E3813" w:rsidRPr="007E3813">
        <w:rPr>
          <w:rFonts w:ascii="Liberation Serif" w:hAnsi="Liberation Serif" w:cs="Liberation Serif"/>
          <w:sz w:val="20"/>
          <w:szCs w:val="28"/>
          <w:lang w:val="ru"/>
        </w:rPr>
        <w:t xml:space="preserve"> </w:t>
      </w:r>
      <w:r w:rsidR="007E3813" w:rsidRPr="007E3813">
        <w:rPr>
          <w:rFonts w:ascii="Liberation Serif" w:hAnsi="Liberation Serif" w:cs="Liberation Serif"/>
          <w:szCs w:val="28"/>
          <w:lang w:val="ru"/>
        </w:rPr>
        <w:t>государственного гражданского служащего</w:t>
      </w:r>
      <w:r>
        <w:rPr>
          <w:rFonts w:ascii="Liberation Serif" w:hAnsi="Liberation Serif" w:cs="Liberation Serif"/>
          <w:szCs w:val="28"/>
          <w:lang w:val="ru"/>
        </w:rPr>
        <w:t xml:space="preserve">, </w:t>
      </w:r>
      <w:r w:rsidRPr="009558DF">
        <w:rPr>
          <w:rFonts w:ascii="Liberation Serif" w:hAnsi="Liberation Serif" w:cs="Liberation Serif"/>
          <w:szCs w:val="28"/>
          <w:lang w:val="ru"/>
        </w:rPr>
        <w:t xml:space="preserve">и представление </w:t>
      </w:r>
      <w:r w:rsidR="007E3813">
        <w:rPr>
          <w:rFonts w:ascii="Liberation Serif" w:hAnsi="Liberation Serif" w:cs="Liberation Serif"/>
          <w:szCs w:val="28"/>
          <w:lang w:val="ru"/>
        </w:rPr>
        <w:br/>
      </w:r>
      <w:r w:rsidRPr="009558DF">
        <w:rPr>
          <w:rFonts w:ascii="Liberation Serif" w:hAnsi="Liberation Serif" w:cs="Liberation Serif"/>
          <w:szCs w:val="28"/>
          <w:lang w:val="ru"/>
        </w:rPr>
        <w:t>их в соответствующие органы;</w:t>
      </w:r>
    </w:p>
    <w:p w:rsidR="007E3813" w:rsidRPr="007E3813" w:rsidRDefault="00101359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  <w:lang w:val="ru"/>
        </w:rPr>
      </w:pPr>
      <w:r>
        <w:rPr>
          <w:rFonts w:ascii="Liberation Serif" w:hAnsi="Liberation Serif" w:cs="Liberation Serif"/>
          <w:szCs w:val="28"/>
          <w:lang w:val="ru"/>
        </w:rPr>
        <w:t xml:space="preserve">участие в совещаниях </w:t>
      </w:r>
      <w:r w:rsidR="007E3813" w:rsidRPr="007E3813">
        <w:rPr>
          <w:rFonts w:ascii="Liberation Serif" w:hAnsi="Liberation Serif" w:cs="Liberation Serif"/>
          <w:szCs w:val="28"/>
          <w:lang w:val="ru"/>
        </w:rPr>
        <w:t>по вопросам, относящимся к компетенции</w:t>
      </w:r>
      <w:r w:rsidR="007E3813">
        <w:rPr>
          <w:rFonts w:ascii="Liberation Serif" w:hAnsi="Liberation Serif" w:cs="Liberation Serif"/>
          <w:szCs w:val="28"/>
          <w:lang w:val="ru"/>
        </w:rPr>
        <w:t xml:space="preserve"> государственного гражданского служащего</w:t>
      </w:r>
      <w:r w:rsidR="007E3813" w:rsidRPr="007E3813">
        <w:rPr>
          <w:rFonts w:ascii="Liberation Serif" w:hAnsi="Liberation Serif" w:cs="Liberation Serif"/>
          <w:szCs w:val="28"/>
        </w:rPr>
        <w:t>;</w:t>
      </w:r>
    </w:p>
    <w:p w:rsidR="00A17C80" w:rsidRDefault="009B08D4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9B08D4">
        <w:rPr>
          <w:rFonts w:ascii="Liberation Serif" w:hAnsi="Liberation Serif" w:cs="Liberation Serif"/>
          <w:szCs w:val="28"/>
        </w:rPr>
        <w:t xml:space="preserve">участие в предоставлении государственной услуги по </w:t>
      </w:r>
      <w:r>
        <w:rPr>
          <w:rFonts w:ascii="Liberation Serif" w:hAnsi="Liberation Serif" w:cs="Liberation Serif"/>
          <w:szCs w:val="28"/>
        </w:rPr>
        <w:t>п</w:t>
      </w:r>
      <w:r w:rsidRPr="009B08D4">
        <w:rPr>
          <w:rFonts w:ascii="Liberation Serif" w:hAnsi="Liberation Serif" w:cs="Liberation Serif"/>
          <w:szCs w:val="28"/>
        </w:rPr>
        <w:t>рием</w:t>
      </w:r>
      <w:r>
        <w:rPr>
          <w:rFonts w:ascii="Liberation Serif" w:hAnsi="Liberation Serif" w:cs="Liberation Serif"/>
          <w:szCs w:val="28"/>
        </w:rPr>
        <w:t>у</w:t>
      </w:r>
      <w:r w:rsidRPr="009B08D4">
        <w:rPr>
          <w:rFonts w:ascii="Liberation Serif" w:hAnsi="Liberation Serif" w:cs="Liberation Serif"/>
          <w:szCs w:val="28"/>
        </w:rPr>
        <w:t xml:space="preserve"> заявлений, постановк</w:t>
      </w:r>
      <w:r>
        <w:rPr>
          <w:rFonts w:ascii="Liberation Serif" w:hAnsi="Liberation Serif" w:cs="Liberation Serif"/>
          <w:szCs w:val="28"/>
        </w:rPr>
        <w:t>е</w:t>
      </w:r>
      <w:r w:rsidRPr="009B08D4">
        <w:rPr>
          <w:rFonts w:ascii="Liberation Serif" w:hAnsi="Liberation Serif" w:cs="Liberation Serif"/>
          <w:szCs w:val="28"/>
        </w:rPr>
        <w:t xml:space="preserve"> на учет</w:t>
      </w:r>
      <w:r>
        <w:rPr>
          <w:rFonts w:ascii="Liberation Serif" w:hAnsi="Liberation Serif" w:cs="Liberation Serif"/>
          <w:szCs w:val="28"/>
        </w:rPr>
        <w:t xml:space="preserve"> и предоставлении</w:t>
      </w:r>
      <w:r w:rsidRPr="009B08D4">
        <w:rPr>
          <w:rFonts w:ascii="Liberation Serif" w:hAnsi="Liberation Serif" w:cs="Liberation Serif"/>
          <w:szCs w:val="28"/>
        </w:rPr>
        <w:t xml:space="preserve"> информации об организации оказания высокотехнологичной медицинской помощи</w:t>
      </w:r>
      <w:r>
        <w:rPr>
          <w:rFonts w:ascii="Liberation Serif" w:hAnsi="Liberation Serif" w:cs="Liberation Serif"/>
          <w:szCs w:val="28"/>
        </w:rPr>
        <w:t>;</w:t>
      </w:r>
    </w:p>
    <w:p w:rsidR="009B08D4" w:rsidRDefault="009B08D4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9B08D4">
        <w:rPr>
          <w:rFonts w:ascii="Liberation Serif" w:hAnsi="Liberation Serif" w:cs="Liberation Serif"/>
          <w:szCs w:val="28"/>
        </w:rPr>
        <w:t>участие в предоставлении государственной услуги по</w:t>
      </w:r>
      <w:r>
        <w:rPr>
          <w:rFonts w:ascii="Liberation Serif" w:hAnsi="Liberation Serif" w:cs="Liberation Serif"/>
          <w:szCs w:val="28"/>
        </w:rPr>
        <w:t xml:space="preserve"> </w:t>
      </w:r>
      <w:r w:rsidRPr="009B08D4">
        <w:rPr>
          <w:rFonts w:ascii="Liberation Serif" w:hAnsi="Liberation Serif" w:cs="Liberation Serif"/>
          <w:szCs w:val="28"/>
        </w:rPr>
        <w:t>приему заявлений, постановке на учет и предоставлению информации об организации оказания специализированной медицинской помощи в специализированных медицинских учреждениях</w:t>
      </w:r>
      <w:r>
        <w:rPr>
          <w:rFonts w:ascii="Liberation Serif" w:hAnsi="Liberation Serif" w:cs="Liberation Serif"/>
          <w:szCs w:val="28"/>
        </w:rPr>
        <w:t>;</w:t>
      </w:r>
    </w:p>
    <w:p w:rsidR="009049A5" w:rsidRDefault="009049A5" w:rsidP="009E22C7">
      <w:pPr>
        <w:pStyle w:val="aa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49A5">
        <w:rPr>
          <w:rFonts w:ascii="Liberation Serif" w:hAnsi="Liberation Serif" w:cs="Liberation Serif"/>
          <w:sz w:val="28"/>
          <w:szCs w:val="28"/>
        </w:rPr>
        <w:t>участие в подготовке проектов нормативных правовых актов Министерства, Правительства Свердловской области по вопросам специализированной, в том числе высокотехнологичной, медицинской помощи</w:t>
      </w:r>
      <w:r w:rsidR="00B61847">
        <w:rPr>
          <w:rFonts w:ascii="Liberation Serif" w:hAnsi="Liberation Serif" w:cs="Liberation Serif"/>
          <w:sz w:val="28"/>
          <w:szCs w:val="28"/>
        </w:rPr>
        <w:br/>
        <w:t>и</w:t>
      </w:r>
      <w:r w:rsidRPr="009049A5">
        <w:rPr>
          <w:rFonts w:ascii="Liberation Serif" w:hAnsi="Liberation Serif" w:cs="Liberation Serif"/>
          <w:sz w:val="28"/>
          <w:szCs w:val="28"/>
        </w:rPr>
        <w:t xml:space="preserve"> другим вопросам, относящимся к компетенции</w:t>
      </w:r>
      <w:r w:rsidR="00B61847">
        <w:rPr>
          <w:rFonts w:ascii="Liberation Serif" w:hAnsi="Liberation Serif" w:cs="Liberation Serif"/>
          <w:sz w:val="28"/>
          <w:szCs w:val="28"/>
        </w:rPr>
        <w:t xml:space="preserve"> государственного гражданского служащего</w:t>
      </w:r>
      <w:r w:rsidRPr="009049A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9049A5" w:rsidRPr="009049A5" w:rsidRDefault="009049A5" w:rsidP="009E22C7">
      <w:pPr>
        <w:pStyle w:val="aa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49A5">
        <w:rPr>
          <w:rFonts w:ascii="Liberation Serif" w:hAnsi="Liberation Serif" w:cs="Liberation Serif"/>
          <w:sz w:val="28"/>
          <w:szCs w:val="28"/>
        </w:rPr>
        <w:lastRenderedPageBreak/>
        <w:t>подготовка письменных ответов, разъяснений по поступающим в отдел организации медицинской помощи взрослом</w:t>
      </w:r>
      <w:r w:rsidR="00A70788">
        <w:rPr>
          <w:rFonts w:ascii="Liberation Serif" w:hAnsi="Liberation Serif" w:cs="Liberation Serif"/>
          <w:sz w:val="28"/>
          <w:szCs w:val="28"/>
        </w:rPr>
        <w:t>у населению обращениям граждан</w:t>
      </w:r>
      <w:r w:rsidR="00A70788">
        <w:rPr>
          <w:rFonts w:ascii="Liberation Serif" w:hAnsi="Liberation Serif" w:cs="Liberation Serif"/>
          <w:sz w:val="28"/>
          <w:szCs w:val="28"/>
        </w:rPr>
        <w:br/>
      </w:r>
      <w:r w:rsidRPr="009049A5">
        <w:rPr>
          <w:rFonts w:ascii="Liberation Serif" w:hAnsi="Liberation Serif" w:cs="Liberation Serif"/>
          <w:sz w:val="28"/>
          <w:szCs w:val="28"/>
        </w:rPr>
        <w:t>по вопросам, относящимся к компетенции</w:t>
      </w:r>
      <w:r w:rsidR="00EC1292">
        <w:rPr>
          <w:rFonts w:ascii="Liberation Serif" w:hAnsi="Liberation Serif" w:cs="Liberation Serif"/>
          <w:sz w:val="28"/>
          <w:szCs w:val="28"/>
        </w:rPr>
        <w:t xml:space="preserve"> государственного гражданского служащего</w:t>
      </w:r>
      <w:r w:rsidR="00A70788">
        <w:rPr>
          <w:rFonts w:ascii="Liberation Serif" w:hAnsi="Liberation Serif" w:cs="Liberation Serif"/>
          <w:sz w:val="28"/>
          <w:szCs w:val="28"/>
        </w:rPr>
        <w:t>;</w:t>
      </w:r>
    </w:p>
    <w:p w:rsidR="009049A5" w:rsidRPr="009049A5" w:rsidRDefault="009049A5" w:rsidP="009E22C7">
      <w:pPr>
        <w:pStyle w:val="aa"/>
        <w:numPr>
          <w:ilvl w:val="0"/>
          <w:numId w:val="2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49A5">
        <w:rPr>
          <w:rFonts w:ascii="Liberation Serif" w:hAnsi="Liberation Serif" w:cs="Liberation Serif"/>
          <w:sz w:val="28"/>
          <w:szCs w:val="28"/>
        </w:rPr>
        <w:t xml:space="preserve">участие в подготовке планов работы отдела организации медицинской помощи взрослому населению по организационному и методическому обеспечению деятельности государственных учреждений здравоохранения, </w:t>
      </w:r>
      <w:r w:rsidR="00EC1292">
        <w:rPr>
          <w:rFonts w:ascii="Liberation Serif" w:hAnsi="Liberation Serif" w:cs="Liberation Serif"/>
          <w:sz w:val="28"/>
          <w:szCs w:val="28"/>
        </w:rPr>
        <w:t>подведомственных Министерству</w:t>
      </w:r>
      <w:r w:rsidRPr="009049A5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9049A5" w:rsidRPr="007E3813" w:rsidRDefault="009049A5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7E3813">
        <w:rPr>
          <w:rFonts w:ascii="Liberation Serif" w:hAnsi="Liberation Serif" w:cs="Liberation Serif"/>
          <w:szCs w:val="28"/>
        </w:rPr>
        <w:t>уведомление Министра, органов прокуратуры или других государственных органов обо всех случаях обращения к государственному гражданскому служащему каких-либо лиц в целях склонения его к совершению коррупционных правонарушений за исключением случаев, когда по данным фактам проведена или проводится проверка;</w:t>
      </w:r>
    </w:p>
    <w:p w:rsidR="009049A5" w:rsidRPr="007E3813" w:rsidRDefault="009049A5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  <w:lang w:val="ru"/>
        </w:rPr>
      </w:pPr>
      <w:r w:rsidRPr="007E3813">
        <w:rPr>
          <w:rFonts w:ascii="Liberation Serif" w:hAnsi="Liberation Serif" w:cs="Liberation Serif"/>
          <w:szCs w:val="28"/>
        </w:rPr>
        <w:t>учет и хранение поступивших документов, связанных с исполнением должностных обязанностей, предусмотренных настоящим должностным регламентом в соответствии с номенклатурой дел;</w:t>
      </w:r>
    </w:p>
    <w:p w:rsidR="009049A5" w:rsidRDefault="009049A5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  <w:lang w:eastAsia="en-US"/>
        </w:rPr>
      </w:pPr>
      <w:r w:rsidRPr="00C76A5F">
        <w:rPr>
          <w:rFonts w:ascii="Liberation Serif" w:hAnsi="Liberation Serif" w:cs="Liberation Serif"/>
          <w:szCs w:val="28"/>
          <w:lang w:eastAsia="en-US"/>
        </w:rPr>
        <w:t>составление протоколов об административных правонарушениях, предусмотренных статьями 5 (за исключением административных правонарушений, связанных с нарушением порядка предоставления мер социальной поддержки, установленных нормативными правовыми актами органов местного самоуправления) Закона Свердловской области от 14 июня 2005 года № 52-ОЗ «Об административных правонарушениях на территории Свердловской области»;</w:t>
      </w:r>
    </w:p>
    <w:p w:rsidR="00CF2464" w:rsidRDefault="00CF2464" w:rsidP="009E22C7">
      <w:pPr>
        <w:pStyle w:val="a3"/>
        <w:numPr>
          <w:ilvl w:val="0"/>
          <w:numId w:val="21"/>
        </w:numPr>
        <w:ind w:left="0" w:firstLine="709"/>
        <w:rPr>
          <w:rFonts w:ascii="Liberation Serif" w:hAnsi="Liberation Serif" w:cs="Liberation Serif"/>
          <w:szCs w:val="28"/>
        </w:rPr>
      </w:pPr>
      <w:r w:rsidRPr="00CF2464">
        <w:rPr>
          <w:rFonts w:ascii="Liberation Serif" w:hAnsi="Liberation Serif" w:cs="Liberation Serif"/>
          <w:szCs w:val="28"/>
        </w:rPr>
        <w:t>выполнение иных поручений начальника отдела организации медицинской помощи взрослому населению.</w:t>
      </w:r>
      <w:r>
        <w:rPr>
          <w:rFonts w:ascii="Liberation Serif" w:hAnsi="Liberation Serif" w:cs="Liberation Serif"/>
          <w:szCs w:val="28"/>
        </w:rPr>
        <w:t xml:space="preserve"> </w:t>
      </w:r>
    </w:p>
    <w:p w:rsidR="007B75DC" w:rsidRPr="00C76A5F" w:rsidRDefault="007B75DC" w:rsidP="0005759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912BC6"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C76A5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  </w:t>
      </w:r>
      <w:r w:rsidR="000E161C" w:rsidRPr="000E161C">
        <w:rPr>
          <w:rFonts w:ascii="Liberation Serif" w:hAnsi="Liberation Serif" w:cs="Liberation Serif"/>
          <w:sz w:val="28"/>
          <w:szCs w:val="28"/>
        </w:rPr>
        <w:t>Государственный гражданский служащий имеет права, предусмотренные статьей 14 Федерального закона от 27 июля 2004 года № 79-ФЗ «О государственной гражданской службе Российской Федерации».</w:t>
      </w:r>
    </w:p>
    <w:p w:rsidR="007B75DC" w:rsidRPr="00C76A5F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A5F">
        <w:rPr>
          <w:rFonts w:ascii="Liberation Serif" w:hAnsi="Liberation Serif" w:cs="Liberation Serif"/>
          <w:sz w:val="28"/>
          <w:szCs w:val="28"/>
        </w:rPr>
        <w:t>2</w:t>
      </w:r>
      <w:r w:rsidR="00912BC6" w:rsidRPr="00C76A5F">
        <w:rPr>
          <w:rFonts w:ascii="Liberation Serif" w:hAnsi="Liberation Serif" w:cs="Liberation Serif"/>
          <w:sz w:val="28"/>
          <w:szCs w:val="28"/>
        </w:rPr>
        <w:t>4</w:t>
      </w:r>
      <w:r w:rsidRPr="00C76A5F">
        <w:rPr>
          <w:rFonts w:ascii="Liberation Serif" w:hAnsi="Liberation Serif" w:cs="Liberation Serif"/>
          <w:sz w:val="28"/>
          <w:szCs w:val="28"/>
        </w:rPr>
        <w:t xml:space="preserve">. В пределах своих полномочий государственный гражданский служащий имеет право: </w:t>
      </w:r>
    </w:p>
    <w:p w:rsidR="000E161C" w:rsidRPr="00516F81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1)</w:t>
      </w:r>
      <w:r w:rsidRPr="00516F81">
        <w:rPr>
          <w:rFonts w:ascii="Liberation Serif" w:hAnsi="Liberation Serif" w:cs="Liberation Serif"/>
          <w:sz w:val="28"/>
          <w:szCs w:val="28"/>
        </w:rPr>
        <w:tab/>
        <w:t xml:space="preserve">запрашивать и получать в установленном порядке материалы, необходимые для исполнения возложенных на отдел </w:t>
      </w:r>
      <w:r w:rsidRPr="00753CB7">
        <w:rPr>
          <w:rFonts w:ascii="Liberation Serif" w:hAnsi="Liberation Serif" w:cs="Liberation Serif"/>
          <w:sz w:val="28"/>
          <w:szCs w:val="28"/>
        </w:rPr>
        <w:t xml:space="preserve">организации медицинской помощи взрослому населению 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задач, от структурных подразделений Министерства, органов управления здравоохранением муниципальных образований в Свердловской области, от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государственных 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учреждений здравоохранения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Pr="00516F81">
        <w:rPr>
          <w:rFonts w:ascii="Liberation Serif" w:hAnsi="Liberation Serif" w:cs="Liberation Serif"/>
          <w:sz w:val="28"/>
          <w:szCs w:val="28"/>
        </w:rPr>
        <w:t>области;</w:t>
      </w:r>
    </w:p>
    <w:p w:rsidR="000E161C" w:rsidRPr="00516F81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2)</w:t>
      </w:r>
      <w:r w:rsidRPr="00516F81">
        <w:rPr>
          <w:rFonts w:ascii="Liberation Serif" w:hAnsi="Liberation Serif" w:cs="Liberation Serif"/>
          <w:sz w:val="28"/>
          <w:szCs w:val="28"/>
        </w:rPr>
        <w:tab/>
        <w:t xml:space="preserve">в установленном порядке вносить начальнику отдела организации медицинской помощи взрослому населению предложения по вопросам, входящим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16F81">
        <w:rPr>
          <w:rFonts w:ascii="Liberation Serif" w:hAnsi="Liberation Serif" w:cs="Liberation Serif"/>
          <w:sz w:val="28"/>
          <w:szCs w:val="28"/>
        </w:rPr>
        <w:t>в компетенцию</w:t>
      </w:r>
      <w:r>
        <w:rPr>
          <w:rFonts w:ascii="Liberation Serif" w:hAnsi="Liberation Serif" w:cs="Liberation Serif"/>
          <w:sz w:val="28"/>
          <w:szCs w:val="28"/>
        </w:rPr>
        <w:t xml:space="preserve"> государственного гражданского служащего</w:t>
      </w:r>
      <w:r w:rsidRPr="00516F81">
        <w:rPr>
          <w:rFonts w:ascii="Liberation Serif" w:hAnsi="Liberation Serif" w:cs="Liberation Serif"/>
          <w:sz w:val="28"/>
          <w:szCs w:val="28"/>
        </w:rPr>
        <w:t>;</w:t>
      </w:r>
    </w:p>
    <w:p w:rsidR="000E161C" w:rsidRPr="00753CB7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3)</w:t>
      </w:r>
      <w:r w:rsidRPr="00516F81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  <w:lang w:val="ru"/>
        </w:rPr>
        <w:t xml:space="preserve">подготавливать информационно-аналитические материалы </w:t>
      </w:r>
      <w:r w:rsidRPr="00753CB7">
        <w:rPr>
          <w:rFonts w:ascii="Liberation Serif" w:hAnsi="Liberation Serif" w:cs="Liberation Serif"/>
          <w:sz w:val="28"/>
          <w:szCs w:val="28"/>
          <w:lang w:val="ru"/>
        </w:rPr>
        <w:t>по вопросам, отнесенным к компетенции</w:t>
      </w:r>
      <w:r w:rsidR="0012210C" w:rsidRPr="0012210C">
        <w:rPr>
          <w:rFonts w:ascii="Liberation Serif" w:hAnsi="Liberation Serif" w:cs="Liberation Serif"/>
          <w:sz w:val="28"/>
          <w:szCs w:val="28"/>
        </w:rPr>
        <w:t xml:space="preserve"> государственного гражданского служащего</w:t>
      </w:r>
      <w:r w:rsidRPr="00753CB7">
        <w:rPr>
          <w:rFonts w:ascii="Liberation Serif" w:hAnsi="Liberation Serif" w:cs="Liberation Serif"/>
          <w:sz w:val="28"/>
          <w:szCs w:val="28"/>
          <w:lang w:val="ru"/>
        </w:rPr>
        <w:t>;</w:t>
      </w:r>
    </w:p>
    <w:p w:rsidR="000E161C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рассматривать обращения граждан, учреждений, организаций и давать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16F81">
        <w:rPr>
          <w:rFonts w:ascii="Liberation Serif" w:hAnsi="Liberation Serif" w:cs="Liberation Serif"/>
          <w:sz w:val="28"/>
          <w:szCs w:val="28"/>
        </w:rPr>
        <w:t>на них ответы</w:t>
      </w:r>
      <w:r w:rsidR="0012210C" w:rsidRPr="0012210C">
        <w:rPr>
          <w:rFonts w:ascii="Liberation Serif" w:hAnsi="Liberation Serif" w:cs="Liberation Serif"/>
          <w:sz w:val="28"/>
          <w:szCs w:val="28"/>
          <w:lang w:val="ru"/>
        </w:rPr>
        <w:t xml:space="preserve"> </w:t>
      </w:r>
      <w:r w:rsidR="0012210C">
        <w:rPr>
          <w:rFonts w:ascii="Liberation Serif" w:hAnsi="Liberation Serif" w:cs="Liberation Serif"/>
          <w:sz w:val="28"/>
          <w:szCs w:val="28"/>
          <w:lang w:val="ru"/>
        </w:rPr>
        <w:t xml:space="preserve">в пределах </w:t>
      </w:r>
      <w:r w:rsidR="0012210C" w:rsidRPr="0012210C">
        <w:rPr>
          <w:rFonts w:ascii="Liberation Serif" w:hAnsi="Liberation Serif" w:cs="Liberation Serif"/>
          <w:sz w:val="28"/>
          <w:szCs w:val="28"/>
          <w:lang w:val="ru"/>
        </w:rPr>
        <w:t>компетенции</w:t>
      </w:r>
      <w:r w:rsidR="0012210C" w:rsidRPr="0012210C">
        <w:rPr>
          <w:rFonts w:ascii="Liberation Serif" w:hAnsi="Liberation Serif" w:cs="Liberation Serif"/>
          <w:sz w:val="28"/>
          <w:szCs w:val="28"/>
        </w:rPr>
        <w:t xml:space="preserve"> государственного гражданского служащего</w:t>
      </w:r>
      <w:r w:rsidRPr="00516F81">
        <w:rPr>
          <w:rFonts w:ascii="Liberation Serif" w:hAnsi="Liberation Serif" w:cs="Liberation Serif"/>
          <w:sz w:val="28"/>
          <w:szCs w:val="28"/>
        </w:rPr>
        <w:t>;</w:t>
      </w:r>
    </w:p>
    <w:p w:rsidR="000E161C" w:rsidRPr="00753CB7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Pr="00753CB7">
        <w:rPr>
          <w:rFonts w:ascii="Liberation Serif" w:hAnsi="Liberation Serif" w:cs="Liberation Serif"/>
          <w:sz w:val="28"/>
          <w:szCs w:val="28"/>
        </w:rPr>
        <w:t>) отказ</w:t>
      </w:r>
      <w:r>
        <w:rPr>
          <w:rFonts w:ascii="Liberation Serif" w:hAnsi="Liberation Serif" w:cs="Liberation Serif"/>
          <w:sz w:val="28"/>
          <w:szCs w:val="28"/>
        </w:rPr>
        <w:t>ывать</w:t>
      </w:r>
      <w:r w:rsidRPr="00753CB7">
        <w:rPr>
          <w:rFonts w:ascii="Liberation Serif" w:hAnsi="Liberation Serif" w:cs="Liberation Serif"/>
          <w:sz w:val="28"/>
          <w:szCs w:val="28"/>
        </w:rPr>
        <w:t xml:space="preserve"> в приеме документов, оформленных не в надлежащем порядке </w:t>
      </w:r>
      <w:r w:rsidRPr="00753CB7">
        <w:rPr>
          <w:rFonts w:ascii="Liberation Serif" w:hAnsi="Liberation Serif" w:cs="Liberation Serif"/>
          <w:sz w:val="28"/>
          <w:szCs w:val="28"/>
        </w:rPr>
        <w:br/>
        <w:t>или представленных не уполномоченному лицу;</w:t>
      </w:r>
    </w:p>
    <w:p w:rsidR="000E161C" w:rsidRPr="00753CB7" w:rsidRDefault="000E161C" w:rsidP="000E161C">
      <w:pPr>
        <w:pStyle w:val="a8"/>
        <w:spacing w:after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753CB7">
        <w:rPr>
          <w:rFonts w:ascii="Liberation Serif" w:hAnsi="Liberation Serif" w:cs="Liberation Serif"/>
          <w:sz w:val="28"/>
          <w:szCs w:val="28"/>
        </w:rPr>
        <w:t>) пользоваться другими правами, определенными федеральным и областным законодательством, иными нормативными правовыми актами.</w:t>
      </w:r>
    </w:p>
    <w:p w:rsidR="000E161C" w:rsidRPr="00516F81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25.</w:t>
      </w:r>
      <w:r w:rsidRPr="00C4383C">
        <w:rPr>
          <w:rFonts w:ascii="Liberation Serif" w:hAnsi="Liberation Serif" w:cs="Liberation Serif"/>
          <w:color w:val="000000"/>
          <w:sz w:val="28"/>
          <w:szCs w:val="28"/>
        </w:rPr>
        <w:t xml:space="preserve"> Госуд</w:t>
      </w:r>
      <w:r>
        <w:rPr>
          <w:rFonts w:ascii="Liberation Serif" w:hAnsi="Liberation Serif" w:cs="Liberation Serif"/>
          <w:color w:val="000000"/>
          <w:sz w:val="28"/>
          <w:szCs w:val="28"/>
        </w:rPr>
        <w:t>арственный гражданский служащий</w:t>
      </w:r>
      <w:r w:rsidRPr="00516F81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0E161C" w:rsidRPr="00516F81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Pr="00516F81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516F81">
        <w:rPr>
          <w:rFonts w:ascii="Liberation Serif" w:hAnsi="Liberation Serif" w:cs="Liberation Serif"/>
          <w:sz w:val="28"/>
          <w:szCs w:val="28"/>
        </w:rPr>
        <w:t xml:space="preserve">несёт дисциплинарную ответственность за совершение дисциплинарного проступка, за неисполнение или ненадлежащее исполнение </w:t>
      </w:r>
      <w:r w:rsidR="004965C1">
        <w:rPr>
          <w:rFonts w:ascii="Liberation Serif" w:hAnsi="Liberation Serif" w:cs="Liberation Serif"/>
          <w:sz w:val="28"/>
          <w:szCs w:val="28"/>
        </w:rPr>
        <w:br/>
      </w:r>
      <w:r w:rsidRPr="00516F81">
        <w:rPr>
          <w:rFonts w:ascii="Liberation Serif" w:hAnsi="Liberation Serif" w:cs="Liberation Serif"/>
          <w:sz w:val="28"/>
          <w:szCs w:val="28"/>
        </w:rPr>
        <w:t>по его вине должностных обязанностей, предусмотренных должностным регламентом; за несоблюдение служебного распорядка; за разглашение</w:t>
      </w:r>
      <w:r w:rsidR="006C0EFF">
        <w:rPr>
          <w:rFonts w:ascii="Liberation Serif" w:hAnsi="Liberation Serif" w:cs="Liberation Serif"/>
          <w:sz w:val="28"/>
          <w:szCs w:val="28"/>
        </w:rPr>
        <w:t> служебной информации, ставшей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 из</w:t>
      </w:r>
      <w:r w:rsidR="006C0EFF">
        <w:rPr>
          <w:rFonts w:ascii="Liberation Serif" w:hAnsi="Liberation Serif" w:cs="Liberation Serif"/>
          <w:sz w:val="28"/>
          <w:szCs w:val="28"/>
        </w:rPr>
        <w:t xml:space="preserve">вестной 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государственному </w:t>
      </w:r>
      <w:r w:rsidR="006C0EFF" w:rsidRPr="00516F81">
        <w:rPr>
          <w:rFonts w:ascii="Liberation Serif" w:hAnsi="Liberation Serif" w:cs="Liberation Serif"/>
          <w:sz w:val="28"/>
          <w:szCs w:val="28"/>
        </w:rPr>
        <w:t>гражданскому служащему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 </w:t>
      </w:r>
      <w:r w:rsidR="006C0EFF">
        <w:rPr>
          <w:rFonts w:ascii="Liberation Serif" w:hAnsi="Liberation Serif" w:cs="Liberation Serif"/>
          <w:sz w:val="28"/>
          <w:szCs w:val="28"/>
        </w:rPr>
        <w:br/>
      </w:r>
      <w:r w:rsidRPr="00516F81">
        <w:rPr>
          <w:rFonts w:ascii="Liberation Serif" w:hAnsi="Liberation Serif" w:cs="Liberation Serif"/>
          <w:sz w:val="28"/>
          <w:szCs w:val="28"/>
        </w:rPr>
        <w:t>в связи с исполнением им должностных обязанностей; за действия или бездействие, ведущие к нарушению прав и законных интересов граждан;</w:t>
      </w:r>
    </w:p>
    <w:p w:rsidR="000E161C" w:rsidRPr="00516F81" w:rsidRDefault="000E161C" w:rsidP="000E16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2)</w:t>
      </w:r>
      <w:r w:rsidRPr="00516F81">
        <w:rPr>
          <w:rFonts w:ascii="Liberation Serif" w:hAnsi="Liberation Serif" w:cs="Liberation Serif"/>
          <w:sz w:val="28"/>
          <w:szCs w:val="28"/>
        </w:rPr>
        <w:tab/>
        <w:t>в случае исполнения неправомерного поручения несёт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0E161C" w:rsidRPr="00516F81" w:rsidRDefault="000E161C" w:rsidP="000E161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3)</w:t>
      </w:r>
      <w:r w:rsidRPr="00516F81">
        <w:rPr>
          <w:rFonts w:ascii="Liberation Serif" w:hAnsi="Liberation Serif" w:cs="Liberation Serif"/>
          <w:sz w:val="28"/>
          <w:szCs w:val="28"/>
        </w:rPr>
        <w:tab/>
        <w:t xml:space="preserve">несёт ответственность за несоблюдение ограничений и запретов, связанных с государственной гражданской службой, предусмотренных частью 1 статьи 16 и частью 1 статьи 17 Федерального закона </w:t>
      </w:r>
      <w:r>
        <w:rPr>
          <w:rFonts w:ascii="Liberation Serif" w:hAnsi="Liberation Serif" w:cs="Liberation Serif"/>
          <w:color w:val="000000"/>
          <w:sz w:val="28"/>
          <w:szCs w:val="28"/>
        </w:rPr>
        <w:t>от 27.07.</w:t>
      </w:r>
      <w:r w:rsidRPr="00516F81">
        <w:rPr>
          <w:rFonts w:ascii="Liberation Serif" w:hAnsi="Liberation Serif" w:cs="Liberation Serif"/>
          <w:color w:val="000000"/>
          <w:sz w:val="28"/>
          <w:szCs w:val="28"/>
        </w:rPr>
        <w:t>2004 № 79-ФЗ</w:t>
      </w:r>
      <w:r w:rsidRPr="00516F8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16F81">
        <w:rPr>
          <w:rFonts w:ascii="Liberation Serif" w:hAnsi="Liberation Serif" w:cs="Liberation Serif"/>
          <w:sz w:val="28"/>
          <w:szCs w:val="28"/>
        </w:rPr>
        <w:t>«О государственной гражданской службе Российской Федерации»;</w:t>
      </w:r>
    </w:p>
    <w:p w:rsidR="000E161C" w:rsidRPr="00516F81" w:rsidRDefault="000E161C" w:rsidP="000E161C">
      <w:pPr>
        <w:shd w:val="clear" w:color="auto" w:fill="FFFFFF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4)</w:t>
      </w:r>
      <w:r w:rsidRPr="00516F81">
        <w:rPr>
          <w:rFonts w:ascii="Liberation Serif" w:hAnsi="Liberation Serif" w:cs="Liberation Serif"/>
          <w:sz w:val="28"/>
          <w:szCs w:val="28"/>
        </w:rPr>
        <w:tab/>
      </w:r>
      <w:r w:rsidRPr="00516F81">
        <w:rPr>
          <w:rFonts w:ascii="Liberation Serif" w:hAnsi="Liberation Serif" w:cs="Liberation Serif"/>
          <w:color w:val="000000"/>
          <w:sz w:val="28"/>
          <w:szCs w:val="28"/>
        </w:rPr>
        <w:t>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0E161C" w:rsidRDefault="000E161C" w:rsidP="000E161C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6F81">
        <w:rPr>
          <w:rFonts w:ascii="Liberation Serif" w:hAnsi="Liberation Serif" w:cs="Liberation Serif"/>
          <w:sz w:val="28"/>
          <w:szCs w:val="28"/>
        </w:rPr>
        <w:t>5)</w:t>
      </w:r>
      <w:r w:rsidRPr="00516F81">
        <w:rPr>
          <w:rFonts w:ascii="Liberation Serif" w:hAnsi="Liberation Serif" w:cs="Liberation Serif"/>
          <w:sz w:val="28"/>
          <w:szCs w:val="28"/>
        </w:rPr>
        <w:tab/>
        <w:t>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0E161C" w:rsidRPr="00516F81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26. </w:t>
      </w:r>
      <w:r w:rsidRPr="00516F81">
        <w:rPr>
          <w:rFonts w:ascii="Liberation Serif" w:hAnsi="Liberation Serif" w:cs="Liberation Serif"/>
          <w:sz w:val="28"/>
          <w:szCs w:val="28"/>
        </w:rPr>
        <w:t>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0E161C" w:rsidRPr="001C353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353C">
        <w:rPr>
          <w:rFonts w:ascii="Liberation Serif" w:hAnsi="Liberation Serif" w:cs="Liberation Serif"/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0E161C" w:rsidRPr="001C353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353C">
        <w:rPr>
          <w:rFonts w:ascii="Liberation Serif" w:hAnsi="Liberation Serif" w:cs="Liberation Serif"/>
          <w:sz w:val="28"/>
          <w:szCs w:val="28"/>
        </w:rPr>
        <w:t>2) однократного грубого нарушения своих должностных обязанностей:</w:t>
      </w:r>
    </w:p>
    <w:p w:rsidR="000E161C" w:rsidRPr="001C353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353C">
        <w:rPr>
          <w:rFonts w:ascii="Liberation Serif" w:hAnsi="Liberation Serif" w:cs="Liberation Serif"/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0E161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353C">
        <w:rPr>
          <w:rFonts w:ascii="Liberation Serif" w:hAnsi="Liberation Serif" w:cs="Liberation Serif"/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EC74BA" w:rsidRPr="00EC74BA" w:rsidRDefault="00EC74BA" w:rsidP="00EC74BA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74BA">
        <w:rPr>
          <w:rFonts w:ascii="Liberation Serif" w:hAnsi="Liberation Serif" w:cs="Liberation Serif"/>
          <w:sz w:val="28"/>
          <w:szCs w:val="28"/>
        </w:rPr>
        <w:t xml:space="preserve">разглашения </w:t>
      </w:r>
      <w:r>
        <w:rPr>
          <w:rFonts w:ascii="Liberation Serif" w:hAnsi="Liberation Serif" w:cs="Liberation Serif"/>
          <w:sz w:val="28"/>
          <w:szCs w:val="28"/>
        </w:rPr>
        <w:t>служебной информации</w:t>
      </w:r>
      <w:r w:rsidRPr="00EC74BA">
        <w:rPr>
          <w:rFonts w:ascii="Liberation Serif" w:hAnsi="Liberation Serif" w:cs="Liberation Serif"/>
          <w:sz w:val="28"/>
          <w:szCs w:val="28"/>
        </w:rPr>
        <w:t>;</w:t>
      </w:r>
    </w:p>
    <w:p w:rsidR="000E161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353C">
        <w:rPr>
          <w:rFonts w:ascii="Liberation Serif" w:hAnsi="Liberation Serif" w:cs="Liberation Serif"/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 административных правонарушениях.</w:t>
      </w:r>
    </w:p>
    <w:p w:rsidR="000E161C" w:rsidRPr="009B37C3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37C3">
        <w:rPr>
          <w:rFonts w:ascii="Liberation Serif" w:hAnsi="Liberation Serif" w:cs="Liberation Serif"/>
          <w:sz w:val="28"/>
          <w:szCs w:val="28"/>
        </w:rPr>
        <w:t xml:space="preserve"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B37C3">
        <w:rPr>
          <w:rFonts w:ascii="Liberation Serif" w:hAnsi="Liberation Serif" w:cs="Liberation Serif"/>
          <w:sz w:val="28"/>
          <w:szCs w:val="28"/>
        </w:rPr>
        <w:t>за Министерством здравоохранения Свердловской области;</w:t>
      </w:r>
    </w:p>
    <w:p w:rsidR="000E161C" w:rsidRPr="001C353C" w:rsidRDefault="000E161C" w:rsidP="000E161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37C3">
        <w:rPr>
          <w:rFonts w:ascii="Liberation Serif" w:hAnsi="Liberation Serif" w:cs="Liberation Serif"/>
          <w:sz w:val="28"/>
          <w:szCs w:val="28"/>
        </w:rPr>
        <w:lastRenderedPageBreak/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и (или) нарушение законодательства Российской Федерации.</w:t>
      </w:r>
    </w:p>
    <w:p w:rsidR="0068257B" w:rsidRPr="00C76A5F" w:rsidRDefault="0068257B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2034" w:rsidRPr="00C76A5F" w:rsidRDefault="00EA2034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4. Перечень вопросов, по которым государственный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гражданский служащий вправе или обязан самостоятельно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Pr="00C76A5F">
        <w:rPr>
          <w:rFonts w:ascii="Liberation Serif" w:hAnsi="Liberation Serif" w:cs="Liberation Serif"/>
          <w:b/>
          <w:sz w:val="28"/>
          <w:szCs w:val="28"/>
        </w:rPr>
        <w:t>принимать управленческие и иные решения</w:t>
      </w:r>
    </w:p>
    <w:p w:rsidR="00EA2034" w:rsidRPr="00C76A5F" w:rsidRDefault="00EA2034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65C1" w:rsidRPr="004965C1" w:rsidRDefault="004965C1" w:rsidP="004965C1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4965C1" w:rsidRPr="004965C1" w:rsidRDefault="004965C1" w:rsidP="004965C1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1C699F" w:rsidRDefault="001C699F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D4B2C" w:rsidRPr="00C76A5F" w:rsidRDefault="009D4B2C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5. Перечень вопросов, по которым государственный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гражданский служащий вправе или обязан участвовать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Pr="00C76A5F">
        <w:rPr>
          <w:rFonts w:ascii="Liberation Serif" w:hAnsi="Liberation Serif" w:cs="Liberation Serif"/>
          <w:b/>
          <w:sz w:val="28"/>
          <w:szCs w:val="28"/>
        </w:rPr>
        <w:t xml:space="preserve">при подготовке проектов нормативных правовых актов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Pr="00C76A5F">
        <w:rPr>
          <w:rFonts w:ascii="Liberation Serif" w:hAnsi="Liberation Serif" w:cs="Liberation Serif"/>
          <w:b/>
          <w:sz w:val="28"/>
          <w:szCs w:val="28"/>
        </w:rPr>
        <w:t>и (или) проектов управленческих и иных решений</w:t>
      </w:r>
    </w:p>
    <w:p w:rsidR="009D4B2C" w:rsidRPr="00C76A5F" w:rsidRDefault="009D4B2C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65C1" w:rsidRDefault="004965C1" w:rsidP="004965C1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>29. В пределах своих полномочий государственный гражданский служащий вправе принимать участие в подготовке проектов нормативных правовых актов и (или) проектов управленческих и иных решений по вопросам организации медицинской помощи взрослому населению Свердловской области.</w:t>
      </w:r>
    </w:p>
    <w:p w:rsidR="004965C1" w:rsidRDefault="004965C1" w:rsidP="004965C1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>30. В пределах своих полномочий государственный гражданский служащий обязан принимать участие в подготовке проектов нормативных правовых актов и (или) проектов управленческих и иных решений по вопросам организации медицинской помощи взрослому населению Свердловской области.</w:t>
      </w:r>
    </w:p>
    <w:p w:rsidR="00F1220C" w:rsidRDefault="00F1220C" w:rsidP="004965C1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4AB9" w:rsidRPr="00494AB9" w:rsidRDefault="00494AB9" w:rsidP="00494AB9">
      <w:pPr>
        <w:numPr>
          <w:ilvl w:val="0"/>
          <w:numId w:val="13"/>
        </w:numPr>
        <w:shd w:val="clear" w:color="auto" w:fill="FFFFFF"/>
        <w:tabs>
          <w:tab w:val="left" w:pos="360"/>
        </w:tabs>
        <w:spacing w:line="216" w:lineRule="auto"/>
        <w:ind w:left="0" w:right="1" w:firstLine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4AB9">
        <w:rPr>
          <w:rFonts w:ascii="Liberation Serif" w:hAnsi="Liberation Serif" w:cs="Liberation Serif"/>
          <w:b/>
          <w:sz w:val="28"/>
          <w:szCs w:val="28"/>
        </w:rPr>
        <w:t xml:space="preserve">Сроки и процедуры подготовки, </w:t>
      </w:r>
      <w:r w:rsidRPr="00494AB9">
        <w:rPr>
          <w:rFonts w:ascii="Liberation Serif" w:hAnsi="Liberation Serif" w:cs="Liberation Serif"/>
          <w:b/>
          <w:sz w:val="28"/>
          <w:szCs w:val="28"/>
        </w:rPr>
        <w:br/>
        <w:t xml:space="preserve">рассмотрения проектов управленческих и иных решений, </w:t>
      </w:r>
      <w:r w:rsidRPr="00494AB9">
        <w:rPr>
          <w:rFonts w:ascii="Liberation Serif" w:hAnsi="Liberation Serif" w:cs="Liberation Serif"/>
          <w:b/>
          <w:sz w:val="28"/>
          <w:szCs w:val="28"/>
        </w:rPr>
        <w:br/>
        <w:t>порядок согласования и принятия данных решений</w:t>
      </w:r>
    </w:p>
    <w:p w:rsidR="009D4B2C" w:rsidRPr="00C76A5F" w:rsidRDefault="009D4B2C" w:rsidP="009D4B2C">
      <w:pPr>
        <w:shd w:val="clear" w:color="auto" w:fill="FFFFFF"/>
        <w:tabs>
          <w:tab w:val="left" w:pos="709"/>
        </w:tabs>
        <w:spacing w:line="216" w:lineRule="auto"/>
        <w:ind w:left="1276" w:right="1" w:hanging="1276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965C1" w:rsidRPr="004965C1" w:rsidRDefault="004965C1" w:rsidP="004965C1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 xml:space="preserve"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</w:t>
      </w:r>
      <w:r w:rsidRPr="004965C1">
        <w:rPr>
          <w:rFonts w:ascii="Liberation Serif" w:hAnsi="Liberation Serif" w:cs="Liberation Serif"/>
          <w:sz w:val="28"/>
          <w:szCs w:val="28"/>
        </w:rPr>
        <w:br/>
        <w:t xml:space="preserve">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</w:t>
      </w:r>
      <w:r w:rsidRPr="004965C1">
        <w:rPr>
          <w:rFonts w:ascii="Liberation Serif" w:hAnsi="Liberation Serif" w:cs="Liberation Serif"/>
          <w:sz w:val="28"/>
          <w:szCs w:val="28"/>
        </w:rPr>
        <w:lastRenderedPageBreak/>
        <w:t>Министерства здравоохранения Свердловской области, настоящим должностным регламентом, поручениями курирующего заместителя Министра здравоохранения Свердловской области, Министра здравоохранения Свердловской области.</w:t>
      </w:r>
    </w:p>
    <w:p w:rsidR="004965C1" w:rsidRPr="004965C1" w:rsidRDefault="004965C1" w:rsidP="004965C1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 xml:space="preserve">32. Сроки и процедуры подготовки и принятия решений по </w:t>
      </w:r>
      <w:r w:rsidR="007D0FC5">
        <w:rPr>
          <w:rFonts w:ascii="Liberation Serif" w:hAnsi="Liberation Serif" w:cs="Liberation Serif"/>
          <w:sz w:val="28"/>
          <w:szCs w:val="28"/>
        </w:rPr>
        <w:t>вопросам, указанным в пунктах 29</w:t>
      </w:r>
      <w:r w:rsidRPr="004965C1">
        <w:rPr>
          <w:rFonts w:ascii="Liberation Serif" w:hAnsi="Liberation Serif" w:cs="Liberation Serif"/>
          <w:sz w:val="28"/>
          <w:szCs w:val="28"/>
        </w:rPr>
        <w:t xml:space="preserve"> и 3</w:t>
      </w:r>
      <w:r w:rsidR="007D0FC5">
        <w:rPr>
          <w:rFonts w:ascii="Liberation Serif" w:hAnsi="Liberation Serif" w:cs="Liberation Serif"/>
          <w:sz w:val="28"/>
          <w:szCs w:val="28"/>
        </w:rPr>
        <w:t>0</w:t>
      </w:r>
      <w:r w:rsidRPr="004965C1">
        <w:rPr>
          <w:rFonts w:ascii="Liberation Serif" w:hAnsi="Liberation Serif" w:cs="Liberation Serif"/>
          <w:sz w:val="28"/>
          <w:szCs w:val="28"/>
        </w:rPr>
        <w:t xml:space="preserve"> настоящего должностного регламента, также определяются в соответствии с </w:t>
      </w:r>
      <w:r w:rsidR="00101359">
        <w:rPr>
          <w:rFonts w:ascii="Liberation Serif" w:hAnsi="Liberation Serif" w:cs="Liberation Serif"/>
          <w:sz w:val="28"/>
          <w:szCs w:val="28"/>
        </w:rPr>
        <w:t>Порядком</w:t>
      </w:r>
      <w:r w:rsidRPr="004965C1">
        <w:rPr>
          <w:rFonts w:ascii="Liberation Serif" w:hAnsi="Liberation Serif" w:cs="Liberation Serif"/>
          <w:sz w:val="28"/>
          <w:szCs w:val="28"/>
        </w:rPr>
        <w:t xml:space="preserve"> принятия нормативных правовых актов в Министерстве здрав</w:t>
      </w:r>
      <w:r w:rsidR="00101359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Pr="004965C1">
        <w:rPr>
          <w:rFonts w:ascii="Liberation Serif" w:hAnsi="Liberation Serif" w:cs="Liberation Serif"/>
          <w:sz w:val="28"/>
          <w:szCs w:val="28"/>
        </w:rPr>
        <w:t>.</w:t>
      </w:r>
    </w:p>
    <w:p w:rsidR="004965C1" w:rsidRPr="004965C1" w:rsidRDefault="004965C1" w:rsidP="004965C1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65C1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02.05.2006 № 59-ФЗ «О порядке рассмотрения обращений граждан Российской Федерации» и </w:t>
      </w:r>
      <w:r w:rsidR="00101359">
        <w:rPr>
          <w:rFonts w:ascii="Liberation Serif" w:hAnsi="Liberation Serif" w:cs="Liberation Serif"/>
          <w:sz w:val="28"/>
          <w:szCs w:val="28"/>
        </w:rPr>
        <w:t>Порядком</w:t>
      </w:r>
      <w:r w:rsidRPr="004965C1">
        <w:rPr>
          <w:rFonts w:ascii="Liberation Serif" w:hAnsi="Liberation Serif" w:cs="Liberation Serif"/>
          <w:sz w:val="28"/>
          <w:szCs w:val="28"/>
        </w:rPr>
        <w:t xml:space="preserve"> работы </w:t>
      </w:r>
      <w:r w:rsidRPr="004965C1">
        <w:rPr>
          <w:rFonts w:ascii="Liberation Serif" w:hAnsi="Liberation Serif" w:cs="Liberation Serif"/>
          <w:sz w:val="28"/>
          <w:szCs w:val="28"/>
        </w:rPr>
        <w:br/>
        <w:t>по обращениям граждан в Министерстве здравоохранения Свердловской области».</w:t>
      </w:r>
    </w:p>
    <w:p w:rsidR="009D4B2C" w:rsidRPr="00C76A5F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4B2C" w:rsidRPr="00494AB9" w:rsidRDefault="00494AB9" w:rsidP="00494AB9">
      <w:pPr>
        <w:shd w:val="clear" w:color="auto" w:fill="FFFFFF"/>
        <w:tabs>
          <w:tab w:val="left" w:pos="709"/>
        </w:tabs>
        <w:spacing w:line="216" w:lineRule="auto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="009D4B2C" w:rsidRPr="00494AB9">
        <w:rPr>
          <w:rFonts w:ascii="Liberation Serif" w:hAnsi="Liberation Serif" w:cs="Liberation Serif"/>
          <w:b/>
          <w:sz w:val="28"/>
          <w:szCs w:val="28"/>
        </w:rPr>
        <w:t xml:space="preserve">Порядок служебного взаимодействия государственного гражданского служащего в связи с исполнением им должностных обязанностей </w:t>
      </w:r>
      <w:r w:rsidRPr="00494AB9">
        <w:rPr>
          <w:rFonts w:ascii="Liberation Serif" w:hAnsi="Liberation Serif" w:cs="Liberation Serif"/>
          <w:b/>
          <w:sz w:val="28"/>
          <w:szCs w:val="28"/>
        </w:rPr>
        <w:br/>
      </w:r>
      <w:r w:rsidR="009D4B2C" w:rsidRPr="00494AB9">
        <w:rPr>
          <w:rFonts w:ascii="Liberation Serif" w:hAnsi="Liberation Serif" w:cs="Liberation Serif"/>
          <w:b/>
          <w:sz w:val="28"/>
          <w:szCs w:val="28"/>
        </w:rPr>
        <w:t xml:space="preserve">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="009D4B2C" w:rsidRPr="00494AB9">
        <w:rPr>
          <w:rFonts w:ascii="Liberation Serif" w:hAnsi="Liberation Serif" w:cs="Liberation Serif"/>
          <w:b/>
          <w:sz w:val="28"/>
          <w:szCs w:val="28"/>
        </w:rPr>
        <w:t>Свердловской области, а также с организациями и гражданами</w:t>
      </w:r>
    </w:p>
    <w:p w:rsidR="00912BC6" w:rsidRPr="00C76A5F" w:rsidRDefault="00912BC6" w:rsidP="00912BC6">
      <w:pPr>
        <w:pStyle w:val="aa"/>
        <w:shd w:val="clear" w:color="auto" w:fill="FFFFFF"/>
        <w:tabs>
          <w:tab w:val="left" w:pos="709"/>
        </w:tabs>
        <w:spacing w:line="216" w:lineRule="auto"/>
        <w:ind w:left="1069"/>
        <w:rPr>
          <w:rFonts w:ascii="Liberation Serif" w:hAnsi="Liberation Serif" w:cs="Liberation Serif"/>
          <w:b/>
          <w:sz w:val="28"/>
          <w:szCs w:val="28"/>
        </w:rPr>
      </w:pPr>
    </w:p>
    <w:p w:rsidR="004965C1" w:rsidRPr="00C4383C" w:rsidRDefault="004965C1" w:rsidP="004965C1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</w:t>
      </w:r>
      <w:r w:rsidRPr="00C4383C">
        <w:rPr>
          <w:rFonts w:ascii="Liberation Serif" w:hAnsi="Liberation Serif" w:cs="Liberation Serif"/>
          <w:sz w:val="28"/>
          <w:szCs w:val="28"/>
        </w:rPr>
        <w:t xml:space="preserve">. Служебное взаимодействие государственного гражданского                   служащего в связи с исполнением им должностных обязанностей </w:t>
      </w:r>
      <w:r w:rsidRPr="00C4383C">
        <w:rPr>
          <w:rFonts w:ascii="Liberation Serif" w:hAnsi="Liberation Serif" w:cs="Liberation Serif"/>
          <w:sz w:val="28"/>
          <w:szCs w:val="28"/>
        </w:rPr>
        <w:br/>
        <w:t>с государственными гражданскими служащими, замещающими должности                    в Министерстве, иных государственных органах, а также с организациями,</w:t>
      </w:r>
      <w:r w:rsidRPr="00C4383C">
        <w:rPr>
          <w:rFonts w:ascii="Liberation Serif" w:hAnsi="Liberation Serif" w:cs="Liberation Serif"/>
          <w:sz w:val="16"/>
          <w:szCs w:val="16"/>
        </w:rPr>
        <w:t xml:space="preserve"> </w:t>
      </w:r>
      <w:r w:rsidRPr="00C4383C">
        <w:rPr>
          <w:rFonts w:ascii="Liberation Serif" w:hAnsi="Liberation Serif" w:cs="Liberation Serif"/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8" w:history="1">
        <w:r w:rsidRPr="00C4383C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C4383C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12.08.2002 № 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9" w:history="1">
        <w:r w:rsidRPr="00C4383C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C4383C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27.07.2004 № 79-ФЗ </w:t>
      </w:r>
      <w:r w:rsidRPr="00C4383C">
        <w:rPr>
          <w:rFonts w:ascii="Liberation Serif" w:hAnsi="Liberation Serif" w:cs="Liberation Serif"/>
          <w:sz w:val="28"/>
          <w:szCs w:val="28"/>
        </w:rPr>
        <w:br/>
        <w:t xml:space="preserve">«О государственной гражданской службе Российской Федерации», а также </w:t>
      </w:r>
      <w:r w:rsidRPr="00C4383C">
        <w:rPr>
          <w:rFonts w:ascii="Liberation Serif" w:hAnsi="Liberation Serif" w:cs="Liberation Serif"/>
          <w:sz w:val="28"/>
          <w:szCs w:val="28"/>
        </w:rPr>
        <w:br/>
        <w:t>в соответствии с:</w:t>
      </w:r>
    </w:p>
    <w:p w:rsidR="004965C1" w:rsidRPr="00C4383C" w:rsidRDefault="004965C1" w:rsidP="004965C1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 xml:space="preserve"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</w:t>
      </w:r>
      <w:r w:rsidRPr="00C4383C">
        <w:rPr>
          <w:rFonts w:ascii="Liberation Serif" w:hAnsi="Liberation Serif" w:cs="Liberation Serif"/>
          <w:sz w:val="28"/>
          <w:szCs w:val="28"/>
        </w:rPr>
        <w:br/>
        <w:t>и служебного поведения государственных гражданских служащих Свердловской области»;</w:t>
      </w:r>
    </w:p>
    <w:p w:rsidR="004965C1" w:rsidRPr="00C4383C" w:rsidRDefault="004965C1" w:rsidP="004965C1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4965C1" w:rsidRPr="00C4383C" w:rsidRDefault="004965C1" w:rsidP="004965C1">
      <w:pPr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настоящим должностным регламентом.</w:t>
      </w:r>
    </w:p>
    <w:p w:rsidR="004965C1" w:rsidRPr="00C4383C" w:rsidRDefault="004965C1" w:rsidP="004965C1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</w:t>
      </w:r>
      <w:r w:rsidRPr="00C4383C">
        <w:rPr>
          <w:rFonts w:ascii="Liberation Serif" w:hAnsi="Liberation Serif" w:cs="Liberation Serif"/>
          <w:sz w:val="28"/>
          <w:szCs w:val="28"/>
        </w:rPr>
        <w:t xml:space="preserve">. Государственный гражданский служащий осуществляет служебное взаимодействие в рамках исполнения должностных обязанностей, определённых </w:t>
      </w:r>
      <w:r w:rsidRPr="00C4383C">
        <w:rPr>
          <w:rFonts w:ascii="Liberation Serif" w:hAnsi="Liberation Serif" w:cs="Liberation Serif"/>
          <w:sz w:val="28"/>
          <w:szCs w:val="28"/>
        </w:rPr>
        <w:br/>
        <w:t xml:space="preserve">в пункте </w:t>
      </w:r>
      <w:r>
        <w:rPr>
          <w:rFonts w:ascii="Liberation Serif" w:hAnsi="Liberation Serif" w:cs="Liberation Serif"/>
          <w:sz w:val="28"/>
          <w:szCs w:val="28"/>
        </w:rPr>
        <w:t>22</w:t>
      </w:r>
      <w:r w:rsidRPr="00C4383C">
        <w:rPr>
          <w:rFonts w:ascii="Liberation Serif" w:hAnsi="Liberation Serif" w:cs="Liberation Serif"/>
          <w:sz w:val="28"/>
          <w:szCs w:val="28"/>
        </w:rPr>
        <w:t xml:space="preserve"> настоящего должностного регламента, с:</w:t>
      </w:r>
    </w:p>
    <w:p w:rsidR="004965C1" w:rsidRPr="00C4383C" w:rsidRDefault="004965C1" w:rsidP="004965C1">
      <w:pPr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ind w:left="0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государственными гражданскими служащими Министерства в части: запроса и предоставления информационно-аналитических материалов, справочных данных и иной информации, проведения совещаний и участия в совещаниях, консуль</w:t>
      </w:r>
      <w:r w:rsidR="001E1E6E">
        <w:rPr>
          <w:rFonts w:ascii="Liberation Serif" w:hAnsi="Liberation Serif" w:cs="Liberation Serif"/>
          <w:sz w:val="28"/>
          <w:szCs w:val="28"/>
        </w:rPr>
        <w:t>тациях</w:t>
      </w:r>
      <w:r w:rsidRPr="00C4383C">
        <w:rPr>
          <w:rFonts w:ascii="Liberation Serif" w:hAnsi="Liberation Serif" w:cs="Liberation Serif"/>
          <w:sz w:val="28"/>
          <w:szCs w:val="28"/>
        </w:rPr>
        <w:t>, обсуждения и согла</w:t>
      </w:r>
      <w:r w:rsidR="001E1E6E">
        <w:rPr>
          <w:rFonts w:ascii="Liberation Serif" w:hAnsi="Liberation Serif" w:cs="Liberation Serif"/>
          <w:sz w:val="28"/>
          <w:szCs w:val="28"/>
        </w:rPr>
        <w:t>сования проектов правовых актов</w:t>
      </w:r>
      <w:r w:rsidRPr="00C4383C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4965C1" w:rsidRPr="00C4383C" w:rsidRDefault="004965C1" w:rsidP="004965C1">
      <w:pPr>
        <w:shd w:val="clear" w:color="auto" w:fill="FFFFFF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</w:t>
      </w:r>
      <w:r w:rsidRPr="00C4383C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муниципальными служащими в части: запроса и предоставления информационно-аналитических материалов, справочных данных и иной информации, проведения </w:t>
      </w:r>
      <w:r w:rsidR="00101359">
        <w:rPr>
          <w:rFonts w:ascii="Liberation Serif" w:hAnsi="Liberation Serif" w:cs="Liberation Serif"/>
          <w:sz w:val="28"/>
          <w:szCs w:val="28"/>
        </w:rPr>
        <w:br/>
      </w:r>
      <w:r w:rsidRPr="00C4383C">
        <w:rPr>
          <w:rFonts w:ascii="Liberation Serif" w:hAnsi="Liberation Serif" w:cs="Liberation Serif"/>
          <w:sz w:val="28"/>
          <w:szCs w:val="28"/>
        </w:rPr>
        <w:t xml:space="preserve">и участия в совещаниях, участия в работе </w:t>
      </w:r>
      <w:r w:rsidRPr="00C4383C">
        <w:rPr>
          <w:rFonts w:ascii="Liberation Serif" w:hAnsi="Liberation Serif" w:cs="Liberation Serif"/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C4383C">
        <w:rPr>
          <w:rFonts w:ascii="Liberation Serif" w:hAnsi="Liberation Serif" w:cs="Liberation Serif"/>
          <w:sz w:val="28"/>
          <w:szCs w:val="28"/>
        </w:rPr>
        <w:t>согласования проектов правовых актов;</w:t>
      </w:r>
    </w:p>
    <w:p w:rsidR="004965C1" w:rsidRPr="00C4383C" w:rsidRDefault="004965C1" w:rsidP="004965C1">
      <w:pPr>
        <w:shd w:val="clear" w:color="auto" w:fill="FFFFFF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3) с орга</w:t>
      </w:r>
      <w:r w:rsidR="003452C0">
        <w:rPr>
          <w:rFonts w:ascii="Liberation Serif" w:hAnsi="Liberation Serif" w:cs="Liberation Serif"/>
          <w:sz w:val="28"/>
          <w:szCs w:val="28"/>
        </w:rPr>
        <w:t xml:space="preserve">низациями и гражданами в части </w:t>
      </w:r>
      <w:r w:rsidRPr="00C4383C">
        <w:rPr>
          <w:rFonts w:ascii="Liberation Serif" w:hAnsi="Liberation Serif" w:cs="Liberation Serif"/>
          <w:sz w:val="28"/>
          <w:szCs w:val="28"/>
        </w:rPr>
        <w:t>рассмотрения обращений организаций и граждан, осуществления личного приёма граждан по вопросам, отнесенным к компетенции государственного гражданского служащего.</w:t>
      </w:r>
    </w:p>
    <w:p w:rsidR="004965C1" w:rsidRPr="00C4383C" w:rsidRDefault="004965C1" w:rsidP="004965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4383C">
        <w:rPr>
          <w:rFonts w:ascii="Liberation Serif" w:hAnsi="Liberation Serif" w:cs="Liberation Serif"/>
          <w:sz w:val="28"/>
          <w:szCs w:val="28"/>
        </w:rPr>
        <w:t>. Служебное взаимодействие государственного гражданского служащего осуществляется в следующих формах: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 xml:space="preserve">1) запрос информационно-аналитических материалов, справочных данных </w:t>
      </w:r>
      <w:r w:rsidRPr="00C4383C">
        <w:rPr>
          <w:rFonts w:ascii="Liberation Serif" w:hAnsi="Liberation Serif" w:cs="Liberation Serif"/>
          <w:sz w:val="28"/>
          <w:szCs w:val="28"/>
        </w:rPr>
        <w:br/>
        <w:t>и иной информации;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3) сбор информации;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4) консультация;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5) обсуждение проектов правовых актов;</w:t>
      </w:r>
    </w:p>
    <w:p w:rsidR="004965C1" w:rsidRPr="00C4383C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>6) совещания;</w:t>
      </w:r>
    </w:p>
    <w:p w:rsidR="004965C1" w:rsidRDefault="004965C1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383C">
        <w:rPr>
          <w:rFonts w:ascii="Liberation Serif" w:hAnsi="Liberation Serif" w:cs="Liberation Serif"/>
          <w:sz w:val="28"/>
          <w:szCs w:val="28"/>
        </w:rPr>
        <w:t xml:space="preserve">7) в иных формах. </w:t>
      </w:r>
    </w:p>
    <w:p w:rsidR="001E1E6E" w:rsidRPr="00C4383C" w:rsidRDefault="001E1E6E" w:rsidP="004965C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4B2C" w:rsidRPr="00C76A5F" w:rsidRDefault="005303CE" w:rsidP="009D4B2C">
      <w:pPr>
        <w:shd w:val="clear" w:color="auto" w:fill="FFFFFF"/>
        <w:spacing w:line="216" w:lineRule="auto"/>
        <w:ind w:left="709" w:right="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A5F">
        <w:rPr>
          <w:rFonts w:ascii="Liberation Serif" w:hAnsi="Liberation Serif" w:cs="Liberation Serif"/>
          <w:b/>
          <w:sz w:val="28"/>
          <w:szCs w:val="28"/>
        </w:rPr>
        <w:t>8</w:t>
      </w:r>
      <w:r w:rsidR="009D4B2C" w:rsidRPr="00C76A5F">
        <w:rPr>
          <w:rFonts w:ascii="Liberation Serif" w:hAnsi="Liberation Serif" w:cs="Liberation Serif"/>
          <w:b/>
          <w:sz w:val="28"/>
          <w:szCs w:val="28"/>
        </w:rPr>
        <w:t xml:space="preserve">. Перечень государственных услуг, </w:t>
      </w:r>
      <w:r w:rsidR="00C42F9E">
        <w:rPr>
          <w:rFonts w:ascii="Liberation Serif" w:hAnsi="Liberation Serif" w:cs="Liberation Serif"/>
          <w:b/>
          <w:sz w:val="28"/>
          <w:szCs w:val="28"/>
        </w:rPr>
        <w:br/>
      </w:r>
      <w:r w:rsidR="009D4B2C" w:rsidRPr="00C76A5F">
        <w:rPr>
          <w:rFonts w:ascii="Liberation Serif" w:hAnsi="Liberation Serif" w:cs="Liberation Serif"/>
          <w:b/>
          <w:sz w:val="28"/>
          <w:szCs w:val="28"/>
        </w:rPr>
        <w:t>оказываемых гражданам</w:t>
      </w:r>
      <w:r w:rsidR="00C42F9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D4B2C" w:rsidRPr="00C76A5F">
        <w:rPr>
          <w:rFonts w:ascii="Liberation Serif" w:hAnsi="Liberation Serif" w:cs="Liberation Serif"/>
          <w:b/>
          <w:sz w:val="28"/>
          <w:szCs w:val="28"/>
        </w:rPr>
        <w:t>и организациям</w:t>
      </w:r>
    </w:p>
    <w:p w:rsidR="00912BC6" w:rsidRPr="00C76A5F" w:rsidRDefault="00912BC6" w:rsidP="009D4B2C">
      <w:pPr>
        <w:shd w:val="clear" w:color="auto" w:fill="FFFFFF"/>
        <w:spacing w:line="216" w:lineRule="auto"/>
        <w:ind w:left="709" w:right="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76E1E" w:rsidRPr="00576E1E" w:rsidRDefault="00576E1E" w:rsidP="00576E1E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76E1E">
        <w:rPr>
          <w:rFonts w:ascii="Liberation Serif" w:hAnsi="Liberation Serif" w:cs="Liberation Serif"/>
          <w:sz w:val="28"/>
          <w:szCs w:val="28"/>
        </w:rPr>
        <w:t>3</w:t>
      </w:r>
      <w:r w:rsidR="004965C1">
        <w:rPr>
          <w:rFonts w:ascii="Liberation Serif" w:hAnsi="Liberation Serif" w:cs="Liberation Serif"/>
          <w:sz w:val="28"/>
          <w:szCs w:val="28"/>
        </w:rPr>
        <w:t>6</w:t>
      </w:r>
      <w:r w:rsidRPr="00576E1E">
        <w:rPr>
          <w:rFonts w:ascii="Liberation Serif" w:hAnsi="Liberation Serif" w:cs="Liberation Serif"/>
          <w:sz w:val="28"/>
          <w:szCs w:val="28"/>
        </w:rPr>
        <w:t>. В пределах своих полномочий государственный гражданский служащий оказывает государственные услуги гражданам и организациям в соответствии с административными регламентами Министерства здравоохранения Свердловской области по предоставлению государственных услуг.</w:t>
      </w:r>
    </w:p>
    <w:p w:rsidR="00576E1E" w:rsidRDefault="004965C1" w:rsidP="00576E1E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</w:t>
      </w:r>
      <w:r w:rsidR="00576E1E" w:rsidRPr="00576E1E">
        <w:rPr>
          <w:rFonts w:ascii="Liberation Serif" w:hAnsi="Liberation Serif" w:cs="Liberation Serif"/>
          <w:sz w:val="28"/>
          <w:szCs w:val="28"/>
        </w:rPr>
        <w:t xml:space="preserve">.  Государственный гражданский служащий принимает участие </w:t>
      </w:r>
      <w:r w:rsidR="00576E1E" w:rsidRPr="00576E1E">
        <w:rPr>
          <w:rFonts w:ascii="Liberation Serif" w:hAnsi="Liberation Serif" w:cs="Liberation Serif"/>
          <w:sz w:val="28"/>
          <w:szCs w:val="28"/>
        </w:rPr>
        <w:br/>
        <w:t>в предоставлении Министерством здравоохранения Свердловской области следующих государственных услуг:</w:t>
      </w:r>
    </w:p>
    <w:p w:rsidR="007A3701" w:rsidRPr="00576E1E" w:rsidRDefault="007A3701" w:rsidP="00576E1E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880"/>
        <w:gridCol w:w="6013"/>
      </w:tblGrid>
      <w:tr w:rsidR="00CD380F" w:rsidRPr="00E775AB" w:rsidTr="004965C1">
        <w:trPr>
          <w:trHeight w:val="1139"/>
        </w:trPr>
        <w:tc>
          <w:tcPr>
            <w:tcW w:w="1030" w:type="dxa"/>
            <w:shd w:val="clear" w:color="auto" w:fill="auto"/>
            <w:vAlign w:val="center"/>
          </w:tcPr>
          <w:p w:rsidR="00CD380F" w:rsidRPr="00E775AB" w:rsidRDefault="00CD380F" w:rsidP="0008572E">
            <w:pPr>
              <w:shd w:val="clear" w:color="auto" w:fill="FFFFFF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75A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D380F" w:rsidRPr="00E775AB" w:rsidRDefault="00CD380F" w:rsidP="0008572E">
            <w:pPr>
              <w:shd w:val="clear" w:color="auto" w:fill="FFFFFF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75AB">
              <w:rPr>
                <w:rFonts w:ascii="Liberation Serif" w:hAnsi="Liberation Serif" w:cs="Liberation Serif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380F" w:rsidRPr="004965C1" w:rsidRDefault="00CD380F" w:rsidP="004965C1">
            <w:pPr>
              <w:shd w:val="clear" w:color="auto" w:fill="FFFFFF"/>
              <w:spacing w:line="216" w:lineRule="auto"/>
              <w:ind w:right="1" w:hanging="19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E775AB">
              <w:rPr>
                <w:rFonts w:ascii="Liberation Serif" w:hAnsi="Liberation Serif" w:cs="Liberation Serif"/>
                <w:sz w:val="28"/>
                <w:szCs w:val="28"/>
              </w:rPr>
              <w:t xml:space="preserve">Нормативный правовой акт, которым утверждён Административный регламент, </w:t>
            </w:r>
            <w:r w:rsidRPr="00E775AB">
              <w:rPr>
                <w:rFonts w:ascii="Liberation Serif" w:hAnsi="Liberation Serif" w:cs="Liberation Serif"/>
                <w:bCs/>
                <w:sz w:val="28"/>
                <w:szCs w:val="28"/>
              </w:rPr>
              <w:t>устанавливающий порядок предоставления государственной услуги</w:t>
            </w:r>
          </w:p>
        </w:tc>
      </w:tr>
      <w:tr w:rsidR="00CD380F" w:rsidRPr="00E775AB" w:rsidTr="00CD380F">
        <w:tc>
          <w:tcPr>
            <w:tcW w:w="1030" w:type="dxa"/>
            <w:shd w:val="clear" w:color="auto" w:fill="auto"/>
            <w:vAlign w:val="center"/>
          </w:tcPr>
          <w:p w:rsidR="00CD380F" w:rsidRDefault="00FC67EE" w:rsidP="00CD380F">
            <w:pPr>
              <w:shd w:val="clear" w:color="auto" w:fill="FFFFFF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D380F" w:rsidRPr="00E775AB" w:rsidRDefault="005B6634" w:rsidP="00A5674C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Прием </w:t>
            </w:r>
            <w:r w:rsidRPr="005B6634">
              <w:rPr>
                <w:rFonts w:ascii="Liberation Serif" w:hAnsi="Liberation Serif" w:cs="Liberation Serif"/>
                <w:sz w:val="28"/>
                <w:szCs w:val="28"/>
              </w:rPr>
              <w:t>заявлений, постановк</w:t>
            </w:r>
            <w:r w:rsidR="00A5674C">
              <w:rPr>
                <w:rFonts w:ascii="Liberation Serif" w:hAnsi="Liberation Serif" w:cs="Liberation Serif"/>
                <w:sz w:val="28"/>
                <w:szCs w:val="28"/>
              </w:rPr>
              <w:t xml:space="preserve">а на учет </w:t>
            </w:r>
            <w:r w:rsidR="00A5674C">
              <w:rPr>
                <w:rFonts w:ascii="Liberation Serif" w:hAnsi="Liberation Serif" w:cs="Liberation Serif"/>
                <w:sz w:val="28"/>
                <w:szCs w:val="28"/>
              </w:rPr>
              <w:br/>
              <w:t>и предоставление</w:t>
            </w:r>
            <w:r w:rsidRPr="005B6634">
              <w:rPr>
                <w:rFonts w:ascii="Liberation Serif" w:hAnsi="Liberation Serif" w:cs="Liberation Serif"/>
                <w:sz w:val="28"/>
                <w:szCs w:val="28"/>
              </w:rPr>
              <w:t xml:space="preserve"> информации об организации оказания высокотехнологичной медицинской помощи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9F6824" w:rsidRDefault="009F6824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D380F" w:rsidRPr="00CD380F" w:rsidRDefault="005B6634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B6634">
              <w:rPr>
                <w:rFonts w:ascii="Liberation Serif" w:hAnsi="Liberation Serif" w:cs="Liberation Serif"/>
                <w:sz w:val="28"/>
                <w:szCs w:val="28"/>
              </w:rPr>
              <w:t xml:space="preserve">Приказ Министерства здравоохранения Свердловской области от </w:t>
            </w:r>
            <w:r w:rsidR="00CD380F" w:rsidRPr="00CD380F">
              <w:rPr>
                <w:rFonts w:ascii="Liberation Serif" w:hAnsi="Liberation Serif" w:cs="Liberation Serif"/>
                <w:sz w:val="28"/>
                <w:szCs w:val="28"/>
              </w:rPr>
              <w:t>29.06.2012 № 728-п</w:t>
            </w:r>
          </w:p>
          <w:p w:rsidR="005B6634" w:rsidRDefault="005B6634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B663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административного регламента </w:t>
            </w:r>
            <w:r w:rsidR="00CD380F" w:rsidRPr="00CD380F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 предоставлению </w:t>
            </w:r>
            <w:r w:rsidR="00CD380F" w:rsidRPr="00CD380F">
              <w:rPr>
                <w:rFonts w:ascii="Liberation Serif" w:hAnsi="Liberation Serif" w:cs="Liberation Serif"/>
                <w:sz w:val="28"/>
                <w:szCs w:val="28"/>
              </w:rPr>
              <w:t>государственной услуги по приему заявлений, постановке на учет и предоставлению информации об организации оказания высокотехнологичной медицин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ской помощи»</w:t>
            </w:r>
          </w:p>
          <w:p w:rsidR="004D5773" w:rsidRDefault="004D5773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6824" w:rsidRDefault="009F6824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6824" w:rsidRDefault="009F6824" w:rsidP="005F470D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5674C" w:rsidRPr="00E775AB" w:rsidTr="003452C0">
        <w:trPr>
          <w:trHeight w:val="65"/>
        </w:trPr>
        <w:tc>
          <w:tcPr>
            <w:tcW w:w="1030" w:type="dxa"/>
            <w:shd w:val="clear" w:color="auto" w:fill="auto"/>
            <w:vAlign w:val="center"/>
          </w:tcPr>
          <w:p w:rsidR="00A5674C" w:rsidRDefault="00FC67EE" w:rsidP="00CD380F">
            <w:pPr>
              <w:shd w:val="clear" w:color="auto" w:fill="FFFFFF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5674C" w:rsidRDefault="00A5674C" w:rsidP="00A5674C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Прием заявлений, постановка</w:t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 xml:space="preserve"> на учет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предоставление</w:t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 xml:space="preserve"> информации об организации оказания специализированной медицинской помощи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>в специализированных медицинских учреждениях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A5674C" w:rsidRPr="00A5674C" w:rsidRDefault="00A5674C" w:rsidP="00A5674C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>Приказ Министерства здравоохранения Свердловской области от 29.06.2012 № 729-п</w:t>
            </w:r>
          </w:p>
          <w:p w:rsidR="00CC5080" w:rsidRDefault="00A5674C" w:rsidP="003452C0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административного регламента Министерства здравоохранения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</w:t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>предоставлени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 xml:space="preserve"> государственной услуги по приему заявлений, постановке на учет и предоставлению информации об организации оказания специализированной медицинской помощи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5674C">
              <w:rPr>
                <w:rFonts w:ascii="Liberation Serif" w:hAnsi="Liberation Serif" w:cs="Liberation Serif"/>
                <w:sz w:val="28"/>
                <w:szCs w:val="28"/>
              </w:rPr>
              <w:t>в специализированных медицинских учреждениях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4D5773" w:rsidRDefault="004D5773" w:rsidP="003452C0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D5773" w:rsidRDefault="004D5773" w:rsidP="003452C0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15F5" w:rsidRDefault="001715F5" w:rsidP="00CD380F">
      <w:pPr>
        <w:shd w:val="clear" w:color="auto" w:fill="FFFFFF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D380F" w:rsidRPr="00901BAF" w:rsidRDefault="00CD380F" w:rsidP="00CD380F">
      <w:pPr>
        <w:shd w:val="clear" w:color="auto" w:fill="FFFFFF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9. </w:t>
      </w:r>
      <w:r w:rsidRPr="00901BAF">
        <w:rPr>
          <w:rFonts w:ascii="Liberation Serif" w:hAnsi="Liberation Serif" w:cs="Liberation Serif"/>
          <w:b/>
          <w:sz w:val="28"/>
          <w:szCs w:val="28"/>
        </w:rPr>
        <w:t xml:space="preserve">Показатели эффективности и результативности </w:t>
      </w:r>
      <w:r w:rsidRPr="00901BAF">
        <w:rPr>
          <w:rFonts w:ascii="Liberation Serif" w:hAnsi="Liberation Serif" w:cs="Liberation Serif"/>
          <w:b/>
          <w:sz w:val="28"/>
          <w:szCs w:val="28"/>
        </w:rPr>
        <w:br/>
        <w:t xml:space="preserve">профессиональной служебной деятельности </w:t>
      </w:r>
      <w:r w:rsidRPr="00901BAF">
        <w:rPr>
          <w:rFonts w:ascii="Liberation Serif" w:hAnsi="Liberation Serif" w:cs="Liberation Serif"/>
          <w:b/>
          <w:sz w:val="28"/>
          <w:szCs w:val="28"/>
        </w:rPr>
        <w:br/>
        <w:t>государственного гражданского служащего</w:t>
      </w:r>
    </w:p>
    <w:p w:rsidR="00912BC6" w:rsidRPr="00C76A5F" w:rsidRDefault="00912BC6" w:rsidP="00912BC6">
      <w:pPr>
        <w:pStyle w:val="aa"/>
        <w:shd w:val="clear" w:color="auto" w:fill="FFFFFF"/>
        <w:ind w:left="1069"/>
        <w:rPr>
          <w:rFonts w:ascii="Liberation Serif" w:hAnsi="Liberation Serif" w:cs="Liberation Serif"/>
          <w:b/>
          <w:sz w:val="28"/>
          <w:szCs w:val="28"/>
        </w:rPr>
      </w:pP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Pr="00DE6B84">
        <w:rPr>
          <w:rFonts w:ascii="Liberation Serif" w:hAnsi="Liberation Serif" w:cs="Liberation Serif"/>
          <w:sz w:val="28"/>
          <w:szCs w:val="28"/>
        </w:rPr>
        <w:t>.</w:t>
      </w:r>
      <w:r w:rsidRPr="00DE6B84">
        <w:rPr>
          <w:rFonts w:ascii="Liberation Serif" w:hAnsi="Liberation Serif" w:cs="Liberation Serif"/>
          <w:sz w:val="28"/>
          <w:szCs w:val="28"/>
        </w:rPr>
        <w:tab/>
        <w:t>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организации медицинской помощи взрослому населению задач, сложности выполняемой им деятельности, ее эффективности и результативности.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Pr="00DE6B84">
        <w:rPr>
          <w:rFonts w:ascii="Liberation Serif" w:hAnsi="Liberation Serif" w:cs="Liberation Serif"/>
          <w:sz w:val="28"/>
          <w:szCs w:val="28"/>
        </w:rPr>
        <w:t>.</w:t>
      </w:r>
      <w:r w:rsidRPr="00DE6B84">
        <w:rPr>
          <w:rFonts w:ascii="Liberation Serif" w:hAnsi="Liberation Serif" w:cs="Liberation Serif"/>
          <w:sz w:val="28"/>
          <w:szCs w:val="28"/>
        </w:rPr>
        <w:tab/>
        <w:t>Результаты профессиональной служебной деятельности характеризуются следующими показателями: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количество выполненных работ;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качество выполненных работ;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сложность выполненных работ;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соблюдение сроков выполнения работ;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соблюдение сроков, установленных законодательством, либо резолюциями непосредственного руководителя;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количество повторных обращений.</w:t>
      </w:r>
    </w:p>
    <w:p w:rsidR="004965C1" w:rsidRPr="00DE6B84" w:rsidRDefault="004965C1" w:rsidP="004965C1">
      <w:pPr>
        <w:shd w:val="clear" w:color="auto" w:fill="FFFFFF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Pr="00DE6B84">
        <w:rPr>
          <w:rFonts w:ascii="Liberation Serif" w:hAnsi="Liberation Serif" w:cs="Liberation Serif"/>
          <w:sz w:val="28"/>
          <w:szCs w:val="28"/>
        </w:rPr>
        <w:t>.</w:t>
      </w:r>
      <w:r w:rsidRPr="00DE6B84">
        <w:rPr>
          <w:rFonts w:ascii="Liberation Serif" w:hAnsi="Liberation Serif" w:cs="Liberation Serif"/>
          <w:sz w:val="28"/>
          <w:szCs w:val="28"/>
        </w:rPr>
        <w:tab/>
        <w:t>Сложность профессиональной служебной деятельности характеризуются следующими показателями: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сложность объекта государственного управления;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характер и сложность процессов, подлежащих государственному управлению;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новизна работ;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разнообразие и комплектность работ;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самостоятельность выполнения служебных обязанностей;</w:t>
      </w:r>
    </w:p>
    <w:p w:rsidR="004965C1" w:rsidRPr="00DE6B84" w:rsidRDefault="004965C1" w:rsidP="004965C1">
      <w:pPr>
        <w:shd w:val="clear" w:color="auto" w:fill="FFFFFF"/>
        <w:ind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B84">
        <w:rPr>
          <w:rFonts w:ascii="Liberation Serif" w:hAnsi="Liberation Serif" w:cs="Liberation Serif"/>
          <w:sz w:val="28"/>
          <w:szCs w:val="28"/>
        </w:rPr>
        <w:t>дополнительная ответственность за принятие управленческого решения.</w:t>
      </w:r>
    </w:p>
    <w:p w:rsidR="009D4B2C" w:rsidRPr="00C76A5F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72E7B" w:rsidRPr="00C76A5F" w:rsidRDefault="00972E7B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C67EE" w:rsidRPr="005C06C9" w:rsidRDefault="00FC67EE">
      <w:pPr>
        <w:shd w:val="clear" w:color="auto" w:fill="FFFFFF"/>
        <w:jc w:val="both"/>
        <w:rPr>
          <w:rFonts w:ascii="Liberation Serif" w:hAnsi="Liberation Serif" w:cs="Liberation Serif"/>
          <w:bCs/>
        </w:rPr>
      </w:pPr>
      <w:bookmarkStart w:id="2" w:name="_GoBack"/>
      <w:bookmarkEnd w:id="2"/>
    </w:p>
    <w:sectPr w:rsidR="00FC67EE" w:rsidRPr="005C06C9" w:rsidSect="001715F5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A7" w:rsidRDefault="002705A7" w:rsidP="00BB419E">
      <w:r>
        <w:separator/>
      </w:r>
    </w:p>
  </w:endnote>
  <w:endnote w:type="continuationSeparator" w:id="0">
    <w:p w:rsidR="002705A7" w:rsidRDefault="002705A7" w:rsidP="00B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A7" w:rsidRDefault="002705A7" w:rsidP="00BB419E">
      <w:r>
        <w:separator/>
      </w:r>
    </w:p>
  </w:footnote>
  <w:footnote w:type="continuationSeparator" w:id="0">
    <w:p w:rsidR="002705A7" w:rsidRDefault="002705A7" w:rsidP="00BB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33753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6155C" w:rsidRPr="0006155C" w:rsidRDefault="0006155C">
        <w:pPr>
          <w:pStyle w:val="ae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6155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6155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6155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F6824">
          <w:rPr>
            <w:rFonts w:ascii="Liberation Serif" w:hAnsi="Liberation Serif" w:cs="Liberation Serif"/>
            <w:noProof/>
            <w:sz w:val="28"/>
            <w:szCs w:val="28"/>
          </w:rPr>
          <w:t>14</w:t>
        </w:r>
        <w:r w:rsidRPr="0006155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6155C" w:rsidRDefault="000615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8F4"/>
    <w:multiLevelType w:val="hybridMultilevel"/>
    <w:tmpl w:val="093C9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B7625"/>
    <w:multiLevelType w:val="hybridMultilevel"/>
    <w:tmpl w:val="8F3EA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3578B3"/>
    <w:multiLevelType w:val="hybridMultilevel"/>
    <w:tmpl w:val="A5AE946A"/>
    <w:lvl w:ilvl="0" w:tplc="13668D2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4D26EE"/>
    <w:multiLevelType w:val="hybridMultilevel"/>
    <w:tmpl w:val="43E4F41C"/>
    <w:lvl w:ilvl="0" w:tplc="5F967862">
      <w:start w:val="1"/>
      <w:numFmt w:val="decimal"/>
      <w:lvlText w:val="%1)"/>
      <w:lvlJc w:val="left"/>
      <w:pPr>
        <w:ind w:left="1234" w:hanging="525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18146C"/>
    <w:multiLevelType w:val="hybridMultilevel"/>
    <w:tmpl w:val="1BD03900"/>
    <w:lvl w:ilvl="0" w:tplc="53681B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77CD"/>
    <w:multiLevelType w:val="multilevel"/>
    <w:tmpl w:val="6A78E2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60064"/>
    <w:multiLevelType w:val="hybridMultilevel"/>
    <w:tmpl w:val="3F62DD20"/>
    <w:lvl w:ilvl="0" w:tplc="8BA83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B37112"/>
    <w:multiLevelType w:val="hybridMultilevel"/>
    <w:tmpl w:val="471447D0"/>
    <w:lvl w:ilvl="0" w:tplc="AD1C9A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E26AC6"/>
    <w:multiLevelType w:val="hybridMultilevel"/>
    <w:tmpl w:val="264C9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545FC"/>
    <w:multiLevelType w:val="hybridMultilevel"/>
    <w:tmpl w:val="50E86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EC6C63"/>
    <w:multiLevelType w:val="hybridMultilevel"/>
    <w:tmpl w:val="0D9C6BDC"/>
    <w:lvl w:ilvl="0" w:tplc="7AB86DA0">
      <w:start w:val="1"/>
      <w:numFmt w:val="decimal"/>
      <w:lvlText w:val="%1)"/>
      <w:lvlJc w:val="left"/>
      <w:pPr>
        <w:ind w:left="1032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EA2271"/>
    <w:multiLevelType w:val="hybridMultilevel"/>
    <w:tmpl w:val="E272F4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BF421F"/>
    <w:multiLevelType w:val="hybridMultilevel"/>
    <w:tmpl w:val="C4DE2468"/>
    <w:lvl w:ilvl="0" w:tplc="F9D4E5F0">
      <w:start w:val="2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2DD4"/>
    <w:multiLevelType w:val="hybridMultilevel"/>
    <w:tmpl w:val="D48C7628"/>
    <w:lvl w:ilvl="0" w:tplc="96803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221CDE"/>
    <w:multiLevelType w:val="hybridMultilevel"/>
    <w:tmpl w:val="5C50F6B0"/>
    <w:lvl w:ilvl="0" w:tplc="64323C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CB7A73"/>
    <w:multiLevelType w:val="multilevel"/>
    <w:tmpl w:val="F3CA23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8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8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6"/>
    </w:lvlOverride>
    <w:lvlOverride w:ilvl="6">
      <w:startOverride w:val="1"/>
    </w:lvlOverride>
    <w:lvlOverride w:ilvl="7">
      <w:startOverride w:val="2"/>
    </w:lvlOverride>
    <w:lvlOverride w:ilvl="8">
      <w:startOverride w:val="18"/>
    </w:lvlOverride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  <w:num w:numId="15">
    <w:abstractNumId w:val="12"/>
  </w:num>
  <w:num w:numId="16">
    <w:abstractNumId w:val="8"/>
  </w:num>
  <w:num w:numId="17">
    <w:abstractNumId w:val="18"/>
  </w:num>
  <w:num w:numId="18">
    <w:abstractNumId w:val="11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B"/>
    <w:rsid w:val="00003F12"/>
    <w:rsid w:val="00043CAB"/>
    <w:rsid w:val="00057591"/>
    <w:rsid w:val="000602B6"/>
    <w:rsid w:val="0006155C"/>
    <w:rsid w:val="000A06A9"/>
    <w:rsid w:val="000A25E2"/>
    <w:rsid w:val="000B4C3E"/>
    <w:rsid w:val="000C74C8"/>
    <w:rsid w:val="000E161C"/>
    <w:rsid w:val="000E4579"/>
    <w:rsid w:val="000E5CED"/>
    <w:rsid w:val="0010108D"/>
    <w:rsid w:val="00101359"/>
    <w:rsid w:val="0010338F"/>
    <w:rsid w:val="00103E94"/>
    <w:rsid w:val="00106EFF"/>
    <w:rsid w:val="0011250B"/>
    <w:rsid w:val="0012210C"/>
    <w:rsid w:val="001520AC"/>
    <w:rsid w:val="00153E47"/>
    <w:rsid w:val="00162F62"/>
    <w:rsid w:val="001715F5"/>
    <w:rsid w:val="00177505"/>
    <w:rsid w:val="001875C8"/>
    <w:rsid w:val="001C699F"/>
    <w:rsid w:val="001E1E6E"/>
    <w:rsid w:val="001E2A91"/>
    <w:rsid w:val="001F040A"/>
    <w:rsid w:val="00202B1F"/>
    <w:rsid w:val="00220BE7"/>
    <w:rsid w:val="00224342"/>
    <w:rsid w:val="0022530F"/>
    <w:rsid w:val="002338D3"/>
    <w:rsid w:val="002424DC"/>
    <w:rsid w:val="00250252"/>
    <w:rsid w:val="00255062"/>
    <w:rsid w:val="00256538"/>
    <w:rsid w:val="002705A7"/>
    <w:rsid w:val="0027683E"/>
    <w:rsid w:val="00282519"/>
    <w:rsid w:val="002B02C6"/>
    <w:rsid w:val="002B6CBA"/>
    <w:rsid w:val="002B6D71"/>
    <w:rsid w:val="002D0A68"/>
    <w:rsid w:val="00305F6B"/>
    <w:rsid w:val="00306478"/>
    <w:rsid w:val="0030664F"/>
    <w:rsid w:val="00312916"/>
    <w:rsid w:val="0032147E"/>
    <w:rsid w:val="003409AA"/>
    <w:rsid w:val="003452C0"/>
    <w:rsid w:val="00351890"/>
    <w:rsid w:val="0035659D"/>
    <w:rsid w:val="00363176"/>
    <w:rsid w:val="003A5CAE"/>
    <w:rsid w:val="003C1657"/>
    <w:rsid w:val="003C7C98"/>
    <w:rsid w:val="003E2917"/>
    <w:rsid w:val="003F1484"/>
    <w:rsid w:val="003F2CB7"/>
    <w:rsid w:val="003F425D"/>
    <w:rsid w:val="003F7DAC"/>
    <w:rsid w:val="004150B8"/>
    <w:rsid w:val="00422BE9"/>
    <w:rsid w:val="00443572"/>
    <w:rsid w:val="00447196"/>
    <w:rsid w:val="00494AB9"/>
    <w:rsid w:val="004965C1"/>
    <w:rsid w:val="004A6972"/>
    <w:rsid w:val="004D5773"/>
    <w:rsid w:val="004D7C45"/>
    <w:rsid w:val="005161B4"/>
    <w:rsid w:val="005303CE"/>
    <w:rsid w:val="00540514"/>
    <w:rsid w:val="005443BE"/>
    <w:rsid w:val="0054508B"/>
    <w:rsid w:val="00563A2F"/>
    <w:rsid w:val="00563F5B"/>
    <w:rsid w:val="00567B33"/>
    <w:rsid w:val="0057086C"/>
    <w:rsid w:val="00576E1E"/>
    <w:rsid w:val="005B0795"/>
    <w:rsid w:val="005B6634"/>
    <w:rsid w:val="005C06C9"/>
    <w:rsid w:val="005E27E8"/>
    <w:rsid w:val="005F470D"/>
    <w:rsid w:val="005F5EA0"/>
    <w:rsid w:val="006034C0"/>
    <w:rsid w:val="00624C10"/>
    <w:rsid w:val="006340EF"/>
    <w:rsid w:val="00660651"/>
    <w:rsid w:val="0068257B"/>
    <w:rsid w:val="006C0EFF"/>
    <w:rsid w:val="006D169C"/>
    <w:rsid w:val="006D7C9D"/>
    <w:rsid w:val="006F375B"/>
    <w:rsid w:val="00700613"/>
    <w:rsid w:val="007022DB"/>
    <w:rsid w:val="007252E9"/>
    <w:rsid w:val="0075721D"/>
    <w:rsid w:val="00791F4F"/>
    <w:rsid w:val="00796701"/>
    <w:rsid w:val="007A3701"/>
    <w:rsid w:val="007B75DC"/>
    <w:rsid w:val="007D0FC5"/>
    <w:rsid w:val="007E3813"/>
    <w:rsid w:val="007F1AED"/>
    <w:rsid w:val="007F646D"/>
    <w:rsid w:val="00811020"/>
    <w:rsid w:val="00831974"/>
    <w:rsid w:val="008520D5"/>
    <w:rsid w:val="00862E3B"/>
    <w:rsid w:val="0087002C"/>
    <w:rsid w:val="00870511"/>
    <w:rsid w:val="008708E9"/>
    <w:rsid w:val="0089141E"/>
    <w:rsid w:val="008A47E5"/>
    <w:rsid w:val="008A7134"/>
    <w:rsid w:val="008D55D4"/>
    <w:rsid w:val="009049A5"/>
    <w:rsid w:val="00911DDF"/>
    <w:rsid w:val="00912BC6"/>
    <w:rsid w:val="00920CAF"/>
    <w:rsid w:val="00935DAF"/>
    <w:rsid w:val="009558DF"/>
    <w:rsid w:val="009721E7"/>
    <w:rsid w:val="00972E7B"/>
    <w:rsid w:val="0097368B"/>
    <w:rsid w:val="0097447A"/>
    <w:rsid w:val="00977478"/>
    <w:rsid w:val="00984254"/>
    <w:rsid w:val="00984B55"/>
    <w:rsid w:val="00986337"/>
    <w:rsid w:val="009876D0"/>
    <w:rsid w:val="009B08D4"/>
    <w:rsid w:val="009C15B9"/>
    <w:rsid w:val="009C60F5"/>
    <w:rsid w:val="009D155A"/>
    <w:rsid w:val="009D4B2C"/>
    <w:rsid w:val="009E22C7"/>
    <w:rsid w:val="009E5155"/>
    <w:rsid w:val="009F18F1"/>
    <w:rsid w:val="009F5BF1"/>
    <w:rsid w:val="009F6824"/>
    <w:rsid w:val="00A06103"/>
    <w:rsid w:val="00A17C80"/>
    <w:rsid w:val="00A52BE6"/>
    <w:rsid w:val="00A555C0"/>
    <w:rsid w:val="00A5674C"/>
    <w:rsid w:val="00A6675A"/>
    <w:rsid w:val="00A70788"/>
    <w:rsid w:val="00A779D3"/>
    <w:rsid w:val="00A8099C"/>
    <w:rsid w:val="00A86405"/>
    <w:rsid w:val="00A8692E"/>
    <w:rsid w:val="00A93184"/>
    <w:rsid w:val="00A96452"/>
    <w:rsid w:val="00AE016D"/>
    <w:rsid w:val="00AE48E8"/>
    <w:rsid w:val="00AF34E1"/>
    <w:rsid w:val="00AF7902"/>
    <w:rsid w:val="00B02022"/>
    <w:rsid w:val="00B068D3"/>
    <w:rsid w:val="00B328FD"/>
    <w:rsid w:val="00B46E62"/>
    <w:rsid w:val="00B51D66"/>
    <w:rsid w:val="00B61847"/>
    <w:rsid w:val="00B62F1F"/>
    <w:rsid w:val="00B75ED4"/>
    <w:rsid w:val="00B90DB7"/>
    <w:rsid w:val="00BB419E"/>
    <w:rsid w:val="00BC4952"/>
    <w:rsid w:val="00BD2546"/>
    <w:rsid w:val="00BE71B6"/>
    <w:rsid w:val="00C12518"/>
    <w:rsid w:val="00C13779"/>
    <w:rsid w:val="00C412F4"/>
    <w:rsid w:val="00C42F9E"/>
    <w:rsid w:val="00C54C17"/>
    <w:rsid w:val="00C76A5F"/>
    <w:rsid w:val="00CC072A"/>
    <w:rsid w:val="00CC5080"/>
    <w:rsid w:val="00CD28BA"/>
    <w:rsid w:val="00CD2C4F"/>
    <w:rsid w:val="00CD380F"/>
    <w:rsid w:val="00CD38CD"/>
    <w:rsid w:val="00CD6C09"/>
    <w:rsid w:val="00CE4C3F"/>
    <w:rsid w:val="00CF2464"/>
    <w:rsid w:val="00CF47C3"/>
    <w:rsid w:val="00CF5093"/>
    <w:rsid w:val="00CF7BB5"/>
    <w:rsid w:val="00D16AB4"/>
    <w:rsid w:val="00D17F34"/>
    <w:rsid w:val="00D2634D"/>
    <w:rsid w:val="00D36630"/>
    <w:rsid w:val="00D41FE8"/>
    <w:rsid w:val="00D45B53"/>
    <w:rsid w:val="00D574A9"/>
    <w:rsid w:val="00D636DF"/>
    <w:rsid w:val="00DB0B5A"/>
    <w:rsid w:val="00DB2687"/>
    <w:rsid w:val="00DB548B"/>
    <w:rsid w:val="00DC0DFB"/>
    <w:rsid w:val="00DE059B"/>
    <w:rsid w:val="00E02A63"/>
    <w:rsid w:val="00E13B07"/>
    <w:rsid w:val="00E2411E"/>
    <w:rsid w:val="00E47E4F"/>
    <w:rsid w:val="00E57808"/>
    <w:rsid w:val="00E65D51"/>
    <w:rsid w:val="00E71FF1"/>
    <w:rsid w:val="00E915E0"/>
    <w:rsid w:val="00E94958"/>
    <w:rsid w:val="00EA2034"/>
    <w:rsid w:val="00EA6276"/>
    <w:rsid w:val="00EC03F9"/>
    <w:rsid w:val="00EC1292"/>
    <w:rsid w:val="00EC1726"/>
    <w:rsid w:val="00EC74BA"/>
    <w:rsid w:val="00EE60D0"/>
    <w:rsid w:val="00EF0E08"/>
    <w:rsid w:val="00F075C5"/>
    <w:rsid w:val="00F1220C"/>
    <w:rsid w:val="00F12804"/>
    <w:rsid w:val="00F14ACE"/>
    <w:rsid w:val="00F37F7D"/>
    <w:rsid w:val="00FA542B"/>
    <w:rsid w:val="00FB4CA8"/>
    <w:rsid w:val="00FB7309"/>
    <w:rsid w:val="00FC67EE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9FA1-A8B9-46A0-B037-B1B06C6D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3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8E9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08E9"/>
    <w:rPr>
      <w:rFonts w:eastAsia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BB419E"/>
  </w:style>
  <w:style w:type="character" w:customStyle="1" w:styleId="a6">
    <w:name w:val="Текст сноски Знак"/>
    <w:basedOn w:val="a0"/>
    <w:link w:val="a5"/>
    <w:semiHidden/>
    <w:rsid w:val="00BB419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419E"/>
    <w:rPr>
      <w:vertAlign w:val="superscript"/>
    </w:rPr>
  </w:style>
  <w:style w:type="paragraph" w:styleId="a8">
    <w:name w:val="Body Text"/>
    <w:basedOn w:val="a"/>
    <w:link w:val="a9"/>
    <w:rsid w:val="007B75DC"/>
    <w:pPr>
      <w:spacing w:after="120"/>
    </w:pPr>
  </w:style>
  <w:style w:type="character" w:customStyle="1" w:styleId="a9">
    <w:name w:val="Основной текст Знак"/>
    <w:basedOn w:val="a0"/>
    <w:link w:val="a8"/>
    <w:rsid w:val="007B75DC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D4B2C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6825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8257B"/>
    <w:pPr>
      <w:shd w:val="clear" w:color="auto" w:fill="FFFFFF"/>
      <w:spacing w:before="360" w:after="120" w:line="322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41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11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61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155C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61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155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EE887972FD9B9C056FB7FF4F9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BD0BF8385F469025EA7EC8405FEEB47E8839122DAE4CA5EA273F69A4C91A7BECCA13DB430415CF8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F576-AE68-48D9-A137-B341C037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Медвинская Дарья Игоревна</dc:creator>
  <cp:keywords/>
  <dc:description/>
  <cp:lastModifiedBy>Кужелева Ирина Олеговна</cp:lastModifiedBy>
  <cp:revision>127</cp:revision>
  <cp:lastPrinted>2020-08-28T06:05:00Z</cp:lastPrinted>
  <dcterms:created xsi:type="dcterms:W3CDTF">2019-02-07T09:48:00Z</dcterms:created>
  <dcterms:modified xsi:type="dcterms:W3CDTF">2020-08-28T10:43:00Z</dcterms:modified>
</cp:coreProperties>
</file>